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E2" w:rsidRDefault="009B630B" w:rsidP="005F3B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545E2">
        <w:rPr>
          <w:rFonts w:ascii="Times New Roman" w:hAnsi="Times New Roman"/>
          <w:sz w:val="28"/>
          <w:szCs w:val="28"/>
        </w:rPr>
        <w:t xml:space="preserve">Утверждаю   </w:t>
      </w:r>
    </w:p>
    <w:p w:rsidR="00CF619A" w:rsidRDefault="00CF619A" w:rsidP="00CF619A">
      <w:pPr>
        <w:tabs>
          <w:tab w:val="left" w:pos="9455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="00D545E2">
        <w:rPr>
          <w:rFonts w:ascii="Times New Roman" w:hAnsi="Times New Roman"/>
          <w:sz w:val="28"/>
          <w:szCs w:val="28"/>
        </w:rPr>
        <w:t>иректор ОГБ</w:t>
      </w:r>
      <w:r>
        <w:rPr>
          <w:rFonts w:ascii="Times New Roman" w:hAnsi="Times New Roman"/>
          <w:sz w:val="28"/>
          <w:szCs w:val="28"/>
        </w:rPr>
        <w:t>П</w:t>
      </w:r>
      <w:r w:rsidR="00D545E2">
        <w:rPr>
          <w:rFonts w:ascii="Times New Roman" w:hAnsi="Times New Roman"/>
          <w:sz w:val="28"/>
          <w:szCs w:val="28"/>
        </w:rPr>
        <w:t>ОУ</w:t>
      </w:r>
    </w:p>
    <w:p w:rsidR="00D545E2" w:rsidRDefault="00CF619A" w:rsidP="00D545E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45E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таромайнский технологический техникум»</w:t>
      </w:r>
    </w:p>
    <w:p w:rsidR="00D545E2" w:rsidRDefault="00D545E2" w:rsidP="00D545E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</w:t>
      </w:r>
      <w:r w:rsidR="00CF619A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>И</w:t>
      </w:r>
      <w:r w:rsidR="00CF619A">
        <w:rPr>
          <w:rFonts w:ascii="Times New Roman" w:hAnsi="Times New Roman"/>
          <w:sz w:val="28"/>
          <w:szCs w:val="28"/>
        </w:rPr>
        <w:t>льин</w:t>
      </w:r>
    </w:p>
    <w:p w:rsidR="00D545E2" w:rsidRDefault="009B630B" w:rsidP="00D545E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D545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     </w:t>
      </w:r>
      <w:r w:rsidR="00D545E2">
        <w:rPr>
          <w:rFonts w:ascii="Times New Roman" w:hAnsi="Times New Roman"/>
          <w:sz w:val="28"/>
          <w:szCs w:val="28"/>
        </w:rPr>
        <w:t xml:space="preserve"> 201</w:t>
      </w:r>
      <w:r w:rsidR="0035246F" w:rsidRPr="00491A3E">
        <w:rPr>
          <w:rFonts w:ascii="Times New Roman" w:hAnsi="Times New Roman"/>
          <w:sz w:val="28"/>
          <w:szCs w:val="28"/>
        </w:rPr>
        <w:t>5</w:t>
      </w:r>
      <w:r w:rsidR="00D545E2">
        <w:rPr>
          <w:rFonts w:ascii="Times New Roman" w:hAnsi="Times New Roman"/>
          <w:sz w:val="28"/>
          <w:szCs w:val="28"/>
        </w:rPr>
        <w:t xml:space="preserve"> г.</w:t>
      </w:r>
    </w:p>
    <w:p w:rsidR="00D545E2" w:rsidRDefault="00D545E2" w:rsidP="00D54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областного государственного бюджетного </w:t>
      </w:r>
      <w:r w:rsidR="00CF619A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D545E2" w:rsidRPr="00CF619A" w:rsidRDefault="00CF619A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F619A">
        <w:rPr>
          <w:rFonts w:ascii="Times New Roman" w:hAnsi="Times New Roman"/>
          <w:sz w:val="28"/>
          <w:szCs w:val="28"/>
          <w:u w:val="single"/>
        </w:rPr>
        <w:t>«Старомайнский технологический техникум»</w:t>
      </w:r>
    </w:p>
    <w:p w:rsidR="00D545E2" w:rsidRPr="005F431D" w:rsidRDefault="00D545E2" w:rsidP="00D545E2">
      <w:pPr>
        <w:pStyle w:val="a6"/>
        <w:jc w:val="center"/>
        <w:rPr>
          <w:sz w:val="28"/>
          <w:szCs w:val="28"/>
        </w:rPr>
      </w:pPr>
      <w:r w:rsidRPr="005F431D">
        <w:rPr>
          <w:sz w:val="28"/>
          <w:szCs w:val="28"/>
        </w:rPr>
        <w:t>для  профессиональной подготовки рабочих  из числа лиц с ограниченными возможностями здоровья</w:t>
      </w:r>
    </w:p>
    <w:p w:rsidR="00D545E2" w:rsidRPr="00D545E2" w:rsidRDefault="00CF619A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16675  Повар</w:t>
      </w:r>
    </w:p>
    <w:p w:rsidR="00D545E2" w:rsidRP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1067E">
        <w:rPr>
          <w:rFonts w:ascii="Times New Roman" w:hAnsi="Times New Roman"/>
          <w:sz w:val="28"/>
          <w:szCs w:val="28"/>
        </w:rPr>
        <w:t>Квалификация:</w:t>
      </w:r>
      <w:r w:rsidR="00CF619A">
        <w:rPr>
          <w:rFonts w:ascii="Times New Roman" w:hAnsi="Times New Roman"/>
          <w:sz w:val="28"/>
          <w:szCs w:val="28"/>
          <w:u w:val="single"/>
        </w:rPr>
        <w:t xml:space="preserve"> 16675 повар 2разряда</w:t>
      </w: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1067E">
        <w:rPr>
          <w:rFonts w:ascii="Times New Roman" w:hAnsi="Times New Roman"/>
          <w:sz w:val="28"/>
          <w:szCs w:val="28"/>
        </w:rPr>
        <w:t>Форма обучения –</w:t>
      </w:r>
      <w:r>
        <w:rPr>
          <w:rFonts w:ascii="Times New Roman" w:hAnsi="Times New Roman"/>
          <w:sz w:val="28"/>
          <w:szCs w:val="28"/>
          <w:u w:val="single"/>
        </w:rPr>
        <w:t xml:space="preserve"> очная      </w:t>
      </w: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1067E">
        <w:rPr>
          <w:rFonts w:ascii="Times New Roman" w:hAnsi="Times New Roman"/>
          <w:sz w:val="28"/>
          <w:szCs w:val="28"/>
        </w:rPr>
        <w:t>Нормативный срок обучения –</w:t>
      </w:r>
      <w:r>
        <w:rPr>
          <w:rFonts w:ascii="Times New Roman" w:hAnsi="Times New Roman"/>
          <w:sz w:val="28"/>
          <w:szCs w:val="28"/>
          <w:u w:val="single"/>
        </w:rPr>
        <w:t xml:space="preserve"> 1 год и 10 мес.  </w:t>
      </w: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1067E">
        <w:rPr>
          <w:rFonts w:ascii="Times New Roman" w:hAnsi="Times New Roman"/>
          <w:sz w:val="28"/>
          <w:szCs w:val="28"/>
        </w:rPr>
        <w:t>на базе</w:t>
      </w:r>
      <w:r>
        <w:rPr>
          <w:rFonts w:ascii="Times New Roman" w:hAnsi="Times New Roman"/>
          <w:sz w:val="28"/>
          <w:szCs w:val="28"/>
          <w:u w:val="single"/>
        </w:rPr>
        <w:t xml:space="preserve"> основной общеобразовательной программы   </w:t>
      </w:r>
    </w:p>
    <w:p w:rsidR="00D545E2" w:rsidRP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коррекционно-развивающей направленности </w:t>
      </w:r>
      <w:r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>
        <w:rPr>
          <w:rFonts w:ascii="Times New Roman" w:hAnsi="Times New Roman"/>
          <w:sz w:val="28"/>
          <w:szCs w:val="28"/>
          <w:u w:val="single"/>
        </w:rPr>
        <w:t>вида</w:t>
      </w:r>
    </w:p>
    <w:p w:rsidR="00D545E2" w:rsidRDefault="00D545E2" w:rsidP="00D545E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5E2" w:rsidRDefault="00D545E2" w:rsidP="00D545E2">
      <w:pPr>
        <w:rPr>
          <w:rFonts w:ascii="Times New Roman" w:hAnsi="Times New Roman"/>
          <w:sz w:val="28"/>
          <w:szCs w:val="28"/>
        </w:rPr>
        <w:sectPr w:rsidR="00D545E2" w:rsidSect="00367BAD">
          <w:footerReference w:type="default" r:id="rId8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545E2" w:rsidRPr="00694B09" w:rsidRDefault="00D545E2" w:rsidP="00D545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4B0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B1150" w:rsidRPr="00CB1150" w:rsidRDefault="00D545E2" w:rsidP="00CB115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94B09">
        <w:rPr>
          <w:rFonts w:ascii="Times New Roman" w:hAnsi="Times New Roman"/>
          <w:sz w:val="28"/>
          <w:szCs w:val="28"/>
        </w:rPr>
        <w:t xml:space="preserve">Учебный план   </w:t>
      </w:r>
      <w:r w:rsidRPr="00694B09">
        <w:rPr>
          <w:rFonts w:ascii="Times New Roman" w:hAnsi="Times New Roman"/>
          <w:bCs/>
          <w:sz w:val="28"/>
          <w:szCs w:val="28"/>
        </w:rPr>
        <w:t xml:space="preserve"> Областного государственного </w:t>
      </w:r>
      <w:r w:rsidR="00CF619A">
        <w:rPr>
          <w:rFonts w:ascii="Times New Roman" w:hAnsi="Times New Roman"/>
          <w:bCs/>
          <w:sz w:val="28"/>
          <w:szCs w:val="28"/>
        </w:rPr>
        <w:t xml:space="preserve">бюджетного профессионального </w:t>
      </w:r>
      <w:r w:rsidRPr="00694B09">
        <w:rPr>
          <w:rFonts w:ascii="Times New Roman" w:hAnsi="Times New Roman"/>
          <w:sz w:val="28"/>
          <w:szCs w:val="28"/>
        </w:rPr>
        <w:t xml:space="preserve">образовательного учреждения   </w:t>
      </w:r>
      <w:r w:rsidR="00CF619A">
        <w:rPr>
          <w:rFonts w:ascii="Times New Roman" w:hAnsi="Times New Roman"/>
          <w:sz w:val="28"/>
          <w:szCs w:val="28"/>
        </w:rPr>
        <w:t>«Старомайнский технологический техникум»</w:t>
      </w:r>
      <w:r w:rsidR="00D844DC">
        <w:rPr>
          <w:rFonts w:ascii="Times New Roman" w:hAnsi="Times New Roman"/>
          <w:i/>
          <w:sz w:val="28"/>
          <w:szCs w:val="28"/>
        </w:rPr>
        <w:t xml:space="preserve">основной программы профессионального обучения – программы профессиональной подготовки </w:t>
      </w:r>
      <w:r w:rsidR="00CF619A">
        <w:rPr>
          <w:rFonts w:ascii="Times New Roman" w:hAnsi="Times New Roman"/>
          <w:sz w:val="28"/>
          <w:szCs w:val="28"/>
        </w:rPr>
        <w:t>по профессии 16675Повар</w:t>
      </w:r>
      <w:r w:rsidR="00CB1150" w:rsidRPr="00CB1150">
        <w:rPr>
          <w:rFonts w:ascii="Times New Roman" w:hAnsi="Times New Roman"/>
          <w:sz w:val="28"/>
          <w:szCs w:val="28"/>
        </w:rPr>
        <w:t xml:space="preserve">, </w:t>
      </w:r>
      <w:r w:rsidR="00CB1150">
        <w:rPr>
          <w:rFonts w:ascii="Times New Roman" w:hAnsi="Times New Roman"/>
          <w:sz w:val="28"/>
          <w:szCs w:val="28"/>
        </w:rPr>
        <w:t>к</w:t>
      </w:r>
      <w:r w:rsidR="00CB1150" w:rsidRPr="0001067E">
        <w:rPr>
          <w:rFonts w:ascii="Times New Roman" w:hAnsi="Times New Roman"/>
          <w:sz w:val="28"/>
          <w:szCs w:val="28"/>
        </w:rPr>
        <w:t>валификация</w:t>
      </w:r>
      <w:r w:rsidR="00CF619A">
        <w:rPr>
          <w:rFonts w:ascii="Times New Roman" w:hAnsi="Times New Roman"/>
          <w:sz w:val="28"/>
          <w:szCs w:val="28"/>
        </w:rPr>
        <w:t>повар 2 разряда</w:t>
      </w:r>
      <w:r w:rsidR="00D844DC">
        <w:rPr>
          <w:rFonts w:ascii="Times New Roman" w:hAnsi="Times New Roman"/>
          <w:sz w:val="28"/>
          <w:szCs w:val="28"/>
        </w:rPr>
        <w:t xml:space="preserve">предназначен </w:t>
      </w:r>
      <w:r w:rsidR="00CB1150" w:rsidRPr="00CB1150">
        <w:rPr>
          <w:rFonts w:ascii="Times New Roman" w:hAnsi="Times New Roman" w:cs="Times New Roman"/>
          <w:sz w:val="28"/>
          <w:szCs w:val="28"/>
        </w:rPr>
        <w:t xml:space="preserve">для  профессиональной подготовки рабочих  из числа лиц с ограниченными возможностями здоровья на базе основной общеобразовательной программы   коррекционно-развивающей направленности </w:t>
      </w:r>
      <w:r w:rsidR="00CB1150" w:rsidRPr="00CB11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B1150" w:rsidRPr="00CB1150">
        <w:rPr>
          <w:rFonts w:ascii="Times New Roman" w:hAnsi="Times New Roman" w:cs="Times New Roman"/>
          <w:sz w:val="28"/>
          <w:szCs w:val="28"/>
        </w:rPr>
        <w:t xml:space="preserve"> вида</w:t>
      </w:r>
      <w:r w:rsidR="00226113">
        <w:rPr>
          <w:rFonts w:ascii="Times New Roman" w:hAnsi="Times New Roman" w:cs="Times New Roman"/>
          <w:sz w:val="28"/>
          <w:szCs w:val="28"/>
        </w:rPr>
        <w:t xml:space="preserve"> (обучение детей с </w:t>
      </w:r>
      <w:r w:rsidR="00105442">
        <w:rPr>
          <w:rFonts w:ascii="Times New Roman" w:hAnsi="Times New Roman" w:cs="Times New Roman"/>
          <w:sz w:val="28"/>
          <w:szCs w:val="28"/>
        </w:rPr>
        <w:t>отклонениями в интеллектуальном развитии</w:t>
      </w:r>
      <w:r w:rsidR="00226113">
        <w:rPr>
          <w:rFonts w:ascii="Times New Roman" w:hAnsi="Times New Roman" w:cs="Times New Roman"/>
          <w:sz w:val="28"/>
          <w:szCs w:val="28"/>
        </w:rPr>
        <w:t>)</w:t>
      </w:r>
      <w:r w:rsidR="00CB1150">
        <w:rPr>
          <w:rFonts w:ascii="Times New Roman" w:hAnsi="Times New Roman" w:cs="Times New Roman"/>
          <w:sz w:val="28"/>
          <w:szCs w:val="28"/>
        </w:rPr>
        <w:t>.</w:t>
      </w:r>
    </w:p>
    <w:p w:rsidR="00D545E2" w:rsidRDefault="00D545E2" w:rsidP="00D545E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4B09">
        <w:rPr>
          <w:rFonts w:ascii="Times New Roman" w:hAnsi="Times New Roman"/>
          <w:sz w:val="28"/>
          <w:szCs w:val="28"/>
        </w:rPr>
        <w:t>В разработке учебного плана были использованы следующие нормативно- методические документы:</w:t>
      </w:r>
    </w:p>
    <w:p w:rsidR="00D545E2" w:rsidRDefault="00D545E2" w:rsidP="00D545E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94B09">
        <w:rPr>
          <w:rStyle w:val="FontStyle31"/>
          <w:sz w:val="28"/>
          <w:szCs w:val="28"/>
        </w:rPr>
        <w:t xml:space="preserve">1. </w:t>
      </w:r>
      <w:r w:rsidRPr="00404687">
        <w:rPr>
          <w:rFonts w:ascii="Times New Roman" w:eastAsia="Times New Roman" w:hAnsi="Times New Roman"/>
          <w:sz w:val="28"/>
          <w:szCs w:val="28"/>
        </w:rPr>
        <w:t>Федеральный закон "Об образовании в Российской Федерации" от 29 декабря 2012 г. N 273-ФЗ.</w:t>
      </w:r>
    </w:p>
    <w:p w:rsidR="00D545E2" w:rsidRDefault="00D545E2" w:rsidP="00D545E2">
      <w:pPr>
        <w:spacing w:after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2. </w:t>
      </w:r>
      <w:r w:rsidR="00CB1150">
        <w:rPr>
          <w:rStyle w:val="FontStyle31"/>
          <w:sz w:val="28"/>
          <w:szCs w:val="28"/>
        </w:rPr>
        <w:t>Приказ Минобразования и науки России от 02.07.2013г. № 313 «Об утверждении Перечня профессий рабочих, должностей служащих, по которым осуществляется профессиональное обучение</w:t>
      </w:r>
      <w:r w:rsidR="00850F34">
        <w:rPr>
          <w:rStyle w:val="FontStyle31"/>
          <w:sz w:val="28"/>
          <w:szCs w:val="28"/>
        </w:rPr>
        <w:t>».</w:t>
      </w:r>
    </w:p>
    <w:p w:rsidR="00D545E2" w:rsidRDefault="00D545E2" w:rsidP="00D545E2">
      <w:pPr>
        <w:pStyle w:val="a3"/>
        <w:spacing w:after="0"/>
        <w:ind w:left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3. </w:t>
      </w:r>
      <w:r w:rsidR="00850F34">
        <w:rPr>
          <w:rStyle w:val="FontStyle31"/>
          <w:sz w:val="28"/>
          <w:szCs w:val="28"/>
        </w:rPr>
        <w:t xml:space="preserve">Письмо Минобразования и  науки РФ № 06-281 от 18.03.2014г.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 </w:t>
      </w:r>
    </w:p>
    <w:p w:rsidR="00D545E2" w:rsidRPr="00850F34" w:rsidRDefault="00D545E2" w:rsidP="00D545E2">
      <w:pPr>
        <w:pStyle w:val="1"/>
        <w:spacing w:line="276" w:lineRule="auto"/>
        <w:ind w:firstLine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4. Пи</w:t>
      </w:r>
      <w:r w:rsidR="00850F34">
        <w:rPr>
          <w:rStyle w:val="FontStyle31"/>
          <w:sz w:val="28"/>
          <w:szCs w:val="28"/>
        </w:rPr>
        <w:t xml:space="preserve">сьмо Минобразования и  науки РФ, Департамента государственной политики в сфере подготовки рабочих кадров и ДПО </w:t>
      </w:r>
      <w:r>
        <w:rPr>
          <w:rStyle w:val="FontStyle31"/>
          <w:sz w:val="28"/>
          <w:szCs w:val="28"/>
        </w:rPr>
        <w:t xml:space="preserve">№ </w:t>
      </w:r>
      <w:r w:rsidR="00850F34">
        <w:rPr>
          <w:rStyle w:val="FontStyle31"/>
          <w:sz w:val="28"/>
          <w:szCs w:val="28"/>
        </w:rPr>
        <w:t>06-443</w:t>
      </w:r>
      <w:r>
        <w:rPr>
          <w:rStyle w:val="FontStyle31"/>
          <w:sz w:val="28"/>
          <w:szCs w:val="28"/>
        </w:rPr>
        <w:t xml:space="preserve"> от 2</w:t>
      </w:r>
      <w:r w:rsidR="00850F34">
        <w:rPr>
          <w:rStyle w:val="FontStyle31"/>
          <w:sz w:val="28"/>
          <w:szCs w:val="28"/>
        </w:rPr>
        <w:t>2</w:t>
      </w:r>
      <w:r>
        <w:rPr>
          <w:rStyle w:val="FontStyle31"/>
          <w:sz w:val="28"/>
          <w:szCs w:val="28"/>
        </w:rPr>
        <w:t>.</w:t>
      </w:r>
      <w:r w:rsidR="00850F34">
        <w:rPr>
          <w:rStyle w:val="FontStyle31"/>
          <w:sz w:val="28"/>
          <w:szCs w:val="28"/>
        </w:rPr>
        <w:t>04</w:t>
      </w:r>
      <w:r>
        <w:rPr>
          <w:rStyle w:val="FontStyle31"/>
          <w:sz w:val="28"/>
          <w:szCs w:val="28"/>
        </w:rPr>
        <w:t>.201</w:t>
      </w:r>
      <w:r w:rsidR="00850F34">
        <w:rPr>
          <w:rStyle w:val="FontStyle31"/>
          <w:sz w:val="28"/>
          <w:szCs w:val="28"/>
        </w:rPr>
        <w:t>5</w:t>
      </w:r>
      <w:r>
        <w:rPr>
          <w:rStyle w:val="FontStyle31"/>
          <w:sz w:val="28"/>
          <w:szCs w:val="28"/>
        </w:rPr>
        <w:t>г. «</w:t>
      </w:r>
      <w:r w:rsidR="00850F34">
        <w:rPr>
          <w:rStyle w:val="FontStyle31"/>
          <w:sz w:val="28"/>
          <w:szCs w:val="28"/>
        </w:rPr>
        <w:t>Методические рекомендации по разработке и реализации адаптированных программ среднего профессионального образования</w:t>
      </w:r>
      <w:r>
        <w:rPr>
          <w:rStyle w:val="FontStyle31"/>
          <w:sz w:val="28"/>
          <w:szCs w:val="28"/>
        </w:rPr>
        <w:t>»</w:t>
      </w:r>
      <w:r w:rsidR="00850F34">
        <w:rPr>
          <w:rStyle w:val="FontStyle31"/>
          <w:sz w:val="28"/>
          <w:szCs w:val="28"/>
        </w:rPr>
        <w:t xml:space="preserve">. </w:t>
      </w:r>
    </w:p>
    <w:p w:rsidR="00D545E2" w:rsidRPr="008F1962" w:rsidRDefault="00D545E2" w:rsidP="008F19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62">
        <w:rPr>
          <w:rFonts w:ascii="Times New Roman" w:hAnsi="Times New Roman" w:cs="Times New Roman"/>
          <w:sz w:val="28"/>
          <w:szCs w:val="28"/>
        </w:rPr>
        <w:t xml:space="preserve">5. </w:t>
      </w:r>
      <w:r w:rsidR="008F1962" w:rsidRPr="008F1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тарифно-квалификационный справочник работ и профессий рабочих (ЕТКС), 2014</w:t>
      </w:r>
      <w:r w:rsidR="008F1962" w:rsidRPr="008F1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962" w:rsidRPr="008F19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Выпуск №46 ЕТКС</w:t>
      </w:r>
      <w:r w:rsidR="008F19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.</w:t>
      </w:r>
      <w:r w:rsidR="008F1962" w:rsidRPr="008F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утвержден Постановлением Минтруда РФ от 03.07.2002 N 47</w:t>
      </w:r>
      <w:r w:rsidR="008F1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962" w:rsidRPr="005A68AC" w:rsidRDefault="00D545E2" w:rsidP="008F1962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F1962" w:rsidRPr="008F19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 Министерства образования и науки РФ от </w:t>
      </w:r>
      <w:r w:rsidR="000770F9" w:rsidRPr="000770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августа 2013 г. N 798</w:t>
      </w:r>
      <w:r w:rsidR="008F1962" w:rsidRPr="000770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</w:t>
      </w:r>
      <w:r w:rsidR="008F1962" w:rsidRPr="008F19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среднего профессионального образования по профессии </w:t>
      </w:r>
      <w:r w:rsidR="000770F9" w:rsidRPr="000770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260807.01«Повар, кондитер</w:t>
      </w:r>
      <w:r w:rsidR="008F1962" w:rsidRPr="000770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".</w:t>
      </w:r>
      <w:r w:rsidR="008F1962" w:rsidRPr="005A68AC">
        <w:rPr>
          <w:rFonts w:ascii="Bookman Old Style" w:eastAsia="Times New Roman" w:hAnsi="Bookman Old Style" w:cs="Tahoma"/>
          <w:color w:val="444444"/>
          <w:sz w:val="24"/>
          <w:szCs w:val="24"/>
          <w:lang w:eastAsia="ru-RU"/>
        </w:rPr>
        <w:t> </w:t>
      </w:r>
    </w:p>
    <w:p w:rsidR="00D545E2" w:rsidRPr="002D172D" w:rsidRDefault="00AA51F1" w:rsidP="00D545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545E2">
        <w:rPr>
          <w:rFonts w:ascii="Times New Roman" w:hAnsi="Times New Roman"/>
          <w:sz w:val="28"/>
          <w:szCs w:val="28"/>
        </w:rPr>
        <w:t xml:space="preserve">. </w:t>
      </w:r>
      <w:r w:rsidR="008F1962">
        <w:rPr>
          <w:rFonts w:ascii="Times New Roman" w:hAnsi="Times New Roman"/>
          <w:sz w:val="28"/>
          <w:szCs w:val="28"/>
        </w:rPr>
        <w:t>Комплект учебно-программной документации для профессиональной подготовки рабочих из числа лиц с ограниченными возможностями здоровья.  Допущено Министерством образования РФ в качестве примерной учебно-программной документации для профессиональной подготовки рабочих. (Протокол № 9 от 22.05.2003г.).</w:t>
      </w:r>
    </w:p>
    <w:p w:rsidR="00226113" w:rsidRPr="00226113" w:rsidRDefault="00D545E2" w:rsidP="002261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D172D">
        <w:rPr>
          <w:rFonts w:ascii="Times New Roman" w:hAnsi="Times New Roman"/>
          <w:sz w:val="28"/>
          <w:szCs w:val="28"/>
        </w:rPr>
        <w:t xml:space="preserve">ПриказМинобрнауки России от </w:t>
      </w:r>
      <w:r w:rsidR="00226113">
        <w:rPr>
          <w:rFonts w:ascii="Times New Roman" w:hAnsi="Times New Roman"/>
          <w:sz w:val="28"/>
          <w:szCs w:val="28"/>
        </w:rPr>
        <w:t>18.04.2013 г.</w:t>
      </w:r>
      <w:r w:rsidRPr="002D172D">
        <w:rPr>
          <w:rFonts w:ascii="Times New Roman" w:hAnsi="Times New Roman"/>
          <w:sz w:val="28"/>
          <w:szCs w:val="28"/>
        </w:rPr>
        <w:t xml:space="preserve"> N </w:t>
      </w:r>
      <w:r w:rsidR="00226113">
        <w:rPr>
          <w:rFonts w:ascii="Times New Roman" w:hAnsi="Times New Roman"/>
          <w:sz w:val="28"/>
          <w:szCs w:val="28"/>
        </w:rPr>
        <w:t>292</w:t>
      </w:r>
      <w:r w:rsidRPr="002D172D">
        <w:rPr>
          <w:rFonts w:ascii="Times New Roman" w:hAnsi="Times New Roman"/>
          <w:sz w:val="28"/>
          <w:szCs w:val="28"/>
        </w:rPr>
        <w:t xml:space="preserve"> "Обутверждении порядка </w:t>
      </w:r>
      <w:r w:rsidR="00226113"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основным программам профессионального обучения</w:t>
      </w:r>
      <w:r>
        <w:rPr>
          <w:rFonts w:ascii="Times New Roman" w:hAnsi="Times New Roman"/>
          <w:sz w:val="28"/>
          <w:szCs w:val="28"/>
        </w:rPr>
        <w:t>".</w:t>
      </w:r>
    </w:p>
    <w:p w:rsidR="00D545E2" w:rsidRPr="00694B09" w:rsidRDefault="00D545E2" w:rsidP="00D545E2">
      <w:pPr>
        <w:pStyle w:val="1"/>
        <w:spacing w:line="276" w:lineRule="auto"/>
        <w:ind w:firstLine="0"/>
        <w:jc w:val="both"/>
        <w:rPr>
          <w:sz w:val="28"/>
          <w:szCs w:val="28"/>
        </w:rPr>
      </w:pPr>
      <w:r w:rsidRPr="00F827CA">
        <w:rPr>
          <w:rFonts w:eastAsia="Times New Roman"/>
          <w:sz w:val="28"/>
        </w:rPr>
        <w:t xml:space="preserve">Учебный план </w:t>
      </w:r>
      <w:r w:rsidR="00D844DC">
        <w:rPr>
          <w:sz w:val="28"/>
          <w:szCs w:val="28"/>
        </w:rPr>
        <w:t xml:space="preserve"> основной программы профессионального обучения – программы профессиональной подготовки</w:t>
      </w:r>
      <w:r w:rsidR="00226113" w:rsidRPr="00CB1150">
        <w:rPr>
          <w:sz w:val="28"/>
          <w:szCs w:val="28"/>
        </w:rPr>
        <w:t xml:space="preserve"> рабочих  из числа лиц с ограниченными возможностями здоровья </w:t>
      </w:r>
      <w:r w:rsidRPr="00694B09">
        <w:rPr>
          <w:sz w:val="28"/>
          <w:szCs w:val="28"/>
        </w:rPr>
        <w:t>определяет  следующие качественные и количественные характеристики</w:t>
      </w:r>
      <w:r>
        <w:rPr>
          <w:sz w:val="28"/>
          <w:szCs w:val="28"/>
        </w:rPr>
        <w:t>: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виды учебных занятий;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распределение различных форм промежуточной аттестации по годам обучения и  семестрам;</w:t>
      </w:r>
    </w:p>
    <w:p w:rsidR="00D545E2" w:rsidRPr="00694B09" w:rsidRDefault="00D545E2" w:rsidP="00D545E2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694B09">
        <w:rPr>
          <w:sz w:val="28"/>
          <w:szCs w:val="28"/>
        </w:rPr>
        <w:t>распределение по семестрам и объемные показатели подготовки и проведения  итоговой аттестации.</w:t>
      </w:r>
    </w:p>
    <w:p w:rsidR="00D545E2" w:rsidRPr="00694B09" w:rsidRDefault="00D545E2" w:rsidP="00D545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45E2" w:rsidRPr="00A65875" w:rsidRDefault="00D545E2" w:rsidP="00226113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4"/>
        </w:rPr>
      </w:pPr>
      <w:r w:rsidRPr="007A3F52">
        <w:rPr>
          <w:rFonts w:ascii="Times New Roman" w:eastAsia="Times New Roman" w:hAnsi="Times New Roman"/>
          <w:sz w:val="28"/>
          <w:szCs w:val="24"/>
        </w:rPr>
        <w:t xml:space="preserve">Получение </w:t>
      </w:r>
      <w:r w:rsidR="00226113">
        <w:rPr>
          <w:rFonts w:ascii="Times New Roman" w:eastAsia="Times New Roman" w:hAnsi="Times New Roman"/>
          <w:sz w:val="28"/>
          <w:szCs w:val="24"/>
        </w:rPr>
        <w:t xml:space="preserve">профессии </w:t>
      </w:r>
      <w:r w:rsidR="00CF619A">
        <w:rPr>
          <w:rFonts w:ascii="Times New Roman" w:eastAsia="Times New Roman" w:hAnsi="Times New Roman"/>
          <w:sz w:val="28"/>
          <w:szCs w:val="24"/>
        </w:rPr>
        <w:t xml:space="preserve">16675 </w:t>
      </w:r>
      <w:r w:rsidR="00226113">
        <w:rPr>
          <w:rFonts w:ascii="Times New Roman" w:eastAsia="Times New Roman" w:hAnsi="Times New Roman"/>
          <w:sz w:val="28"/>
          <w:szCs w:val="24"/>
        </w:rPr>
        <w:t>«</w:t>
      </w:r>
      <w:r w:rsidR="00CF619A">
        <w:rPr>
          <w:rFonts w:ascii="Times New Roman" w:eastAsia="Times New Roman" w:hAnsi="Times New Roman"/>
          <w:sz w:val="28"/>
          <w:szCs w:val="24"/>
        </w:rPr>
        <w:t>Повар</w:t>
      </w:r>
      <w:r w:rsidR="00226113">
        <w:rPr>
          <w:rFonts w:ascii="Times New Roman" w:eastAsia="Times New Roman" w:hAnsi="Times New Roman"/>
          <w:sz w:val="28"/>
          <w:szCs w:val="24"/>
        </w:rPr>
        <w:t>»</w:t>
      </w:r>
      <w:r>
        <w:rPr>
          <w:rFonts w:ascii="Times New Roman" w:eastAsia="Times New Roman" w:hAnsi="Times New Roman"/>
          <w:sz w:val="28"/>
          <w:szCs w:val="24"/>
        </w:rPr>
        <w:t xml:space="preserve"> осуществляется </w:t>
      </w:r>
      <w:r w:rsidR="00226113" w:rsidRPr="00CB1150">
        <w:rPr>
          <w:rFonts w:ascii="Times New Roman" w:hAnsi="Times New Roman" w:cs="Times New Roman"/>
          <w:sz w:val="28"/>
          <w:szCs w:val="28"/>
        </w:rPr>
        <w:t xml:space="preserve">на базе основной общеобразовательной программы   коррекционно-развивающей направленности </w:t>
      </w:r>
      <w:r w:rsidR="00226113" w:rsidRPr="00CB11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26113" w:rsidRPr="00CB1150">
        <w:rPr>
          <w:rFonts w:ascii="Times New Roman" w:hAnsi="Times New Roman" w:cs="Times New Roman"/>
          <w:sz w:val="28"/>
          <w:szCs w:val="28"/>
        </w:rPr>
        <w:t xml:space="preserve"> вида</w:t>
      </w:r>
      <w:r w:rsidR="00226113">
        <w:rPr>
          <w:rFonts w:ascii="Times New Roman" w:hAnsi="Times New Roman" w:cs="Times New Roman"/>
          <w:sz w:val="28"/>
          <w:szCs w:val="28"/>
        </w:rPr>
        <w:t xml:space="preserve"> (обучение детей </w:t>
      </w:r>
      <w:r w:rsidR="00D844DC">
        <w:rPr>
          <w:rFonts w:ascii="Times New Roman" w:hAnsi="Times New Roman" w:cs="Times New Roman"/>
          <w:sz w:val="28"/>
          <w:szCs w:val="28"/>
        </w:rPr>
        <w:t>с отклонениями в интеллектуальном развитии</w:t>
      </w:r>
      <w:r w:rsidR="00226113">
        <w:rPr>
          <w:rFonts w:ascii="Times New Roman" w:hAnsi="Times New Roman" w:cs="Times New Roman"/>
          <w:sz w:val="28"/>
          <w:szCs w:val="28"/>
        </w:rPr>
        <w:t>)</w:t>
      </w:r>
      <w:r w:rsidR="00226113">
        <w:rPr>
          <w:rFonts w:ascii="Times New Roman" w:eastAsia="Times New Roman" w:hAnsi="Times New Roman"/>
          <w:sz w:val="28"/>
          <w:szCs w:val="24"/>
        </w:rPr>
        <w:t xml:space="preserve">без  </w:t>
      </w:r>
      <w:r w:rsidRPr="007A3F52">
        <w:rPr>
          <w:rFonts w:ascii="Times New Roman" w:eastAsia="Times New Roman" w:hAnsi="Times New Roman"/>
          <w:sz w:val="28"/>
          <w:szCs w:val="24"/>
        </w:rPr>
        <w:t xml:space="preserve"> получени</w:t>
      </w:r>
      <w:r w:rsidR="00226113">
        <w:rPr>
          <w:rFonts w:ascii="Times New Roman" w:eastAsia="Times New Roman" w:hAnsi="Times New Roman"/>
          <w:sz w:val="28"/>
          <w:szCs w:val="24"/>
        </w:rPr>
        <w:t>я</w:t>
      </w:r>
      <w:r w:rsidRPr="007A3F52">
        <w:rPr>
          <w:rFonts w:ascii="Times New Roman" w:eastAsia="Times New Roman" w:hAnsi="Times New Roman"/>
          <w:sz w:val="28"/>
          <w:szCs w:val="24"/>
        </w:rPr>
        <w:t xml:space="preserve"> обучающимися среднего общего образования</w:t>
      </w:r>
      <w:r w:rsidR="00226113">
        <w:rPr>
          <w:rFonts w:ascii="Times New Roman" w:eastAsia="Times New Roman" w:hAnsi="Times New Roman"/>
          <w:sz w:val="28"/>
          <w:szCs w:val="24"/>
        </w:rPr>
        <w:t>.</w:t>
      </w:r>
    </w:p>
    <w:p w:rsidR="00D545E2" w:rsidRDefault="00D545E2" w:rsidP="00D545E2">
      <w:pPr>
        <w:pStyle w:val="1"/>
        <w:spacing w:line="276" w:lineRule="auto"/>
        <w:jc w:val="both"/>
        <w:rPr>
          <w:sz w:val="28"/>
          <w:szCs w:val="28"/>
        </w:rPr>
      </w:pPr>
      <w:r w:rsidRPr="00694B09">
        <w:rPr>
          <w:sz w:val="28"/>
          <w:szCs w:val="28"/>
        </w:rPr>
        <w:t xml:space="preserve">Учебный  план  состоит  из </w:t>
      </w:r>
      <w:r w:rsidR="0054016F">
        <w:rPr>
          <w:sz w:val="28"/>
          <w:szCs w:val="28"/>
        </w:rPr>
        <w:t>трёх</w:t>
      </w:r>
      <w:r w:rsidRPr="00694B09">
        <w:rPr>
          <w:b/>
          <w:sz w:val="28"/>
          <w:szCs w:val="28"/>
        </w:rPr>
        <w:t>циклов:</w:t>
      </w:r>
    </w:p>
    <w:p w:rsidR="00AA51F1" w:rsidRDefault="00105442" w:rsidP="0010544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Адаптационный</w:t>
      </w:r>
      <w:r w:rsidR="00377FF8">
        <w:rPr>
          <w:rFonts w:ascii="Times New Roman" w:hAnsi="Times New Roman"/>
          <w:sz w:val="28"/>
          <w:szCs w:val="28"/>
        </w:rPr>
        <w:t xml:space="preserve"> цикл (История родного края; </w:t>
      </w:r>
      <w:r>
        <w:rPr>
          <w:rFonts w:ascii="Times New Roman" w:hAnsi="Times New Roman"/>
          <w:sz w:val="28"/>
          <w:szCs w:val="28"/>
        </w:rPr>
        <w:t>Математика;</w:t>
      </w:r>
      <w:r w:rsidR="00722C02">
        <w:rPr>
          <w:rFonts w:ascii="Times New Roman" w:hAnsi="Times New Roman"/>
          <w:sz w:val="28"/>
          <w:szCs w:val="28"/>
        </w:rPr>
        <w:t xml:space="preserve"> Русский язык</w:t>
      </w:r>
      <w:r w:rsidR="00C9204A">
        <w:rPr>
          <w:rFonts w:ascii="Times New Roman" w:hAnsi="Times New Roman"/>
          <w:sz w:val="28"/>
          <w:szCs w:val="28"/>
        </w:rPr>
        <w:t xml:space="preserve"> и литература</w:t>
      </w:r>
      <w:r w:rsidR="00722C02">
        <w:rPr>
          <w:rFonts w:ascii="Times New Roman" w:hAnsi="Times New Roman"/>
          <w:sz w:val="28"/>
          <w:szCs w:val="28"/>
        </w:rPr>
        <w:t>, География</w:t>
      </w:r>
      <w:r w:rsidR="00C920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Основы экологии; Социальная адаптация и основы социально-правовых знаний</w:t>
      </w:r>
      <w:r w:rsidR="00377FF8">
        <w:rPr>
          <w:rFonts w:ascii="Times New Roman" w:hAnsi="Times New Roman"/>
          <w:sz w:val="28"/>
          <w:szCs w:val="28"/>
        </w:rPr>
        <w:t>).</w:t>
      </w:r>
    </w:p>
    <w:p w:rsidR="00AA51F1" w:rsidRDefault="00AA51F1" w:rsidP="00AA51F1"/>
    <w:p w:rsidR="00377FF8" w:rsidRPr="00AA51F1" w:rsidRDefault="00AA51F1" w:rsidP="00AA51F1">
      <w:pPr>
        <w:tabs>
          <w:tab w:val="left" w:pos="1485"/>
        </w:tabs>
      </w:pPr>
      <w:r>
        <w:tab/>
      </w:r>
    </w:p>
    <w:p w:rsidR="00377FF8" w:rsidRDefault="00377FF8" w:rsidP="00377F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Общепрофессиональный цикл (</w:t>
      </w:r>
      <w:r w:rsidR="00722C02" w:rsidRPr="00E40F4F">
        <w:rPr>
          <w:rStyle w:val="95pt0pt"/>
          <w:rFonts w:eastAsia="Calibri"/>
          <w:sz w:val="28"/>
          <w:szCs w:val="28"/>
        </w:rPr>
        <w:t>Основы микробиологии, санитарии и гигиены</w:t>
      </w:r>
      <w:r w:rsidR="00E40F4F">
        <w:rPr>
          <w:rStyle w:val="95pt0pt"/>
          <w:rFonts w:eastAsia="Calibri"/>
          <w:sz w:val="28"/>
          <w:szCs w:val="28"/>
        </w:rPr>
        <w:t>,</w:t>
      </w:r>
      <w:r w:rsidR="00722C02" w:rsidRPr="00E40F4F">
        <w:rPr>
          <w:rStyle w:val="95pt0pt"/>
          <w:rFonts w:eastAsia="Calibri"/>
          <w:sz w:val="28"/>
          <w:szCs w:val="28"/>
        </w:rPr>
        <w:t>Физиология питания</w:t>
      </w:r>
      <w:r w:rsidR="00E40F4F">
        <w:rPr>
          <w:rStyle w:val="95pt0pt"/>
          <w:rFonts w:eastAsia="Calibri"/>
          <w:sz w:val="28"/>
          <w:szCs w:val="28"/>
        </w:rPr>
        <w:t>, Товароведение продовольственных товаров, Оборудование и организация рабочего места,</w:t>
      </w:r>
      <w:r w:rsidR="00722C02" w:rsidRPr="00E40F4F">
        <w:rPr>
          <w:rStyle w:val="95pt0pt"/>
          <w:rFonts w:eastAsia="Calibri"/>
          <w:sz w:val="28"/>
          <w:szCs w:val="28"/>
        </w:rPr>
        <w:t>Охрана труда</w:t>
      </w:r>
      <w:r w:rsidR="00E40F4F">
        <w:rPr>
          <w:rStyle w:val="95pt0pt"/>
          <w:rFonts w:eastAsia="Calibri"/>
          <w:sz w:val="28"/>
          <w:szCs w:val="28"/>
        </w:rPr>
        <w:t>,</w:t>
      </w:r>
      <w:r w:rsidR="00E40F4F">
        <w:rPr>
          <w:rFonts w:ascii="Times New Roman" w:hAnsi="Times New Roman"/>
          <w:sz w:val="28"/>
          <w:szCs w:val="28"/>
        </w:rPr>
        <w:t xml:space="preserve"> Физическая культура,</w:t>
      </w:r>
      <w:r>
        <w:rPr>
          <w:rFonts w:ascii="Times New Roman" w:hAnsi="Times New Roman"/>
          <w:sz w:val="28"/>
          <w:szCs w:val="28"/>
        </w:rPr>
        <w:t xml:space="preserve"> Безопасность жизнедеятельности</w:t>
      </w:r>
      <w:r w:rsidR="00E40F4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).</w:t>
      </w:r>
    </w:p>
    <w:p w:rsidR="00D545E2" w:rsidRPr="00E40F4F" w:rsidRDefault="00377FF8" w:rsidP="0010544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цикл (Профессиональный модуль «</w:t>
      </w:r>
      <w:r w:rsidR="00E40F4F" w:rsidRPr="00E40F4F">
        <w:rPr>
          <w:rFonts w:ascii="Times New Roman" w:eastAsia="Courier New" w:hAnsi="Times New Roman"/>
          <w:bCs/>
          <w:color w:val="000000"/>
          <w:spacing w:val="3"/>
          <w:sz w:val="28"/>
          <w:szCs w:val="28"/>
          <w:lang w:eastAsia="ru-RU" w:bidi="ru-RU"/>
        </w:rPr>
        <w:t>Приготовление блюд из овощей и грибов, рыбы, мяса и домашней птицы</w:t>
      </w:r>
      <w:r w:rsidRPr="00E40F4F">
        <w:rPr>
          <w:rFonts w:ascii="Times New Roman" w:hAnsi="Times New Roman"/>
          <w:sz w:val="28"/>
          <w:szCs w:val="28"/>
        </w:rPr>
        <w:t>»).</w:t>
      </w:r>
    </w:p>
    <w:p w:rsidR="00105442" w:rsidRDefault="00105442" w:rsidP="001054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442" w:rsidRPr="00105442" w:rsidRDefault="00105442" w:rsidP="001054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45E2" w:rsidRPr="00694B09" w:rsidRDefault="00D545E2" w:rsidP="00D545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4B09">
        <w:rPr>
          <w:rFonts w:ascii="Times New Roman" w:hAnsi="Times New Roman"/>
          <w:b/>
          <w:sz w:val="28"/>
          <w:szCs w:val="28"/>
        </w:rPr>
        <w:t>Организация  учебного процесса и режим занятий:</w:t>
      </w:r>
    </w:p>
    <w:p w:rsidR="00E23B6A" w:rsidRDefault="00D545E2" w:rsidP="00D545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B09">
        <w:rPr>
          <w:rFonts w:ascii="Times New Roman" w:hAnsi="Times New Roman"/>
          <w:sz w:val="28"/>
          <w:szCs w:val="28"/>
        </w:rPr>
        <w:t xml:space="preserve">-  продолжительность учебной недели – </w:t>
      </w:r>
      <w:r>
        <w:rPr>
          <w:rFonts w:ascii="Times New Roman" w:hAnsi="Times New Roman"/>
          <w:sz w:val="28"/>
          <w:szCs w:val="28"/>
        </w:rPr>
        <w:t>пятидневная</w:t>
      </w:r>
      <w:r w:rsidRPr="00694B09">
        <w:rPr>
          <w:rFonts w:ascii="Times New Roman" w:hAnsi="Times New Roman"/>
          <w:sz w:val="28"/>
          <w:szCs w:val="28"/>
        </w:rPr>
        <w:t>;</w:t>
      </w:r>
    </w:p>
    <w:p w:rsidR="00D545E2" w:rsidRPr="00694B09" w:rsidRDefault="00D545E2" w:rsidP="00D545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B09">
        <w:rPr>
          <w:rFonts w:ascii="Times New Roman" w:hAnsi="Times New Roman"/>
          <w:sz w:val="28"/>
          <w:szCs w:val="28"/>
        </w:rPr>
        <w:t xml:space="preserve">- максимальный объем учебной нагрузки обучающихся составляет </w:t>
      </w:r>
      <w:r w:rsidR="00BD7A2B">
        <w:rPr>
          <w:rFonts w:ascii="Times New Roman" w:hAnsi="Times New Roman"/>
          <w:sz w:val="28"/>
          <w:szCs w:val="28"/>
        </w:rPr>
        <w:t>45</w:t>
      </w:r>
      <w:r w:rsidRPr="00694B09">
        <w:rPr>
          <w:rFonts w:ascii="Times New Roman" w:hAnsi="Times New Roman"/>
          <w:sz w:val="28"/>
          <w:szCs w:val="28"/>
        </w:rPr>
        <w:t> академических   час</w:t>
      </w:r>
      <w:r w:rsidR="00E23B6A">
        <w:rPr>
          <w:rFonts w:ascii="Times New Roman" w:hAnsi="Times New Roman"/>
          <w:sz w:val="28"/>
          <w:szCs w:val="28"/>
        </w:rPr>
        <w:t xml:space="preserve">ов </w:t>
      </w:r>
      <w:r w:rsidRPr="00694B09">
        <w:rPr>
          <w:rFonts w:ascii="Times New Roman" w:hAnsi="Times New Roman"/>
          <w:sz w:val="28"/>
          <w:szCs w:val="28"/>
        </w:rPr>
        <w:t xml:space="preserve"> в неделю, включая все виды аудиторной и внеаудиторной (самостоятельной) учебной работы;</w:t>
      </w:r>
    </w:p>
    <w:p w:rsidR="00D545E2" w:rsidRDefault="00D545E2" w:rsidP="00D545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B09">
        <w:rPr>
          <w:rFonts w:ascii="Times New Roman" w:hAnsi="Times New Roman"/>
          <w:sz w:val="28"/>
          <w:szCs w:val="28"/>
        </w:rPr>
        <w:t>- максимальный объем обязательной аудиторной учебной нагрузки обучающихся при очной форме обучения составляет 3</w:t>
      </w:r>
      <w:r w:rsidR="00BD7A2B">
        <w:rPr>
          <w:rFonts w:ascii="Times New Roman" w:hAnsi="Times New Roman"/>
          <w:sz w:val="28"/>
          <w:szCs w:val="28"/>
        </w:rPr>
        <w:t>0</w:t>
      </w:r>
      <w:r w:rsidRPr="00694B09">
        <w:rPr>
          <w:rFonts w:ascii="Times New Roman" w:hAnsi="Times New Roman"/>
          <w:sz w:val="28"/>
          <w:szCs w:val="28"/>
        </w:rPr>
        <w:t> академических часов в неделю;</w:t>
      </w:r>
    </w:p>
    <w:p w:rsidR="00D545E2" w:rsidRPr="00C86923" w:rsidRDefault="00D545E2" w:rsidP="00D545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B09">
        <w:rPr>
          <w:sz w:val="28"/>
          <w:szCs w:val="28"/>
        </w:rPr>
        <w:t xml:space="preserve">- </w:t>
      </w:r>
      <w:r w:rsidRPr="00C86923">
        <w:rPr>
          <w:rFonts w:ascii="Times New Roman" w:hAnsi="Times New Roman"/>
          <w:sz w:val="28"/>
          <w:szCs w:val="28"/>
        </w:rPr>
        <w:t xml:space="preserve">занятия   </w:t>
      </w:r>
      <w:r>
        <w:rPr>
          <w:rFonts w:ascii="Times New Roman" w:hAnsi="Times New Roman"/>
          <w:sz w:val="28"/>
          <w:szCs w:val="28"/>
        </w:rPr>
        <w:t>могут</w:t>
      </w:r>
      <w:r w:rsidRPr="00C86923">
        <w:rPr>
          <w:rFonts w:ascii="Times New Roman" w:hAnsi="Times New Roman"/>
          <w:sz w:val="28"/>
          <w:szCs w:val="28"/>
        </w:rPr>
        <w:t xml:space="preserve"> группир</w:t>
      </w:r>
      <w:r>
        <w:rPr>
          <w:rFonts w:ascii="Times New Roman" w:hAnsi="Times New Roman"/>
          <w:sz w:val="28"/>
          <w:szCs w:val="28"/>
        </w:rPr>
        <w:t>ова</w:t>
      </w:r>
      <w:r w:rsidRPr="00C86923">
        <w:rPr>
          <w:rFonts w:ascii="Times New Roman" w:hAnsi="Times New Roman"/>
          <w:sz w:val="28"/>
          <w:szCs w:val="28"/>
        </w:rPr>
        <w:t>ться попарно,  состоят</w:t>
      </w:r>
      <w:r>
        <w:rPr>
          <w:rFonts w:ascii="Times New Roman" w:hAnsi="Times New Roman"/>
          <w:sz w:val="28"/>
          <w:szCs w:val="28"/>
        </w:rPr>
        <w:t>ь</w:t>
      </w:r>
      <w:r w:rsidRPr="00C86923">
        <w:rPr>
          <w:rFonts w:ascii="Times New Roman" w:hAnsi="Times New Roman"/>
          <w:sz w:val="28"/>
          <w:szCs w:val="28"/>
        </w:rPr>
        <w:t xml:space="preserve">  из  двух  уроков.  Продолжительность  урока  45  минут.</w:t>
      </w:r>
    </w:p>
    <w:p w:rsidR="00D545E2" w:rsidRDefault="00D545E2" w:rsidP="00D545E2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C86923">
        <w:rPr>
          <w:rFonts w:ascii="Times New Roman" w:hAnsi="Times New Roman"/>
          <w:sz w:val="28"/>
          <w:szCs w:val="28"/>
        </w:rPr>
        <w:t>- по дисциплине «Физическая культура»</w:t>
      </w:r>
      <w:r>
        <w:rPr>
          <w:rFonts w:ascii="Times New Roman" w:hAnsi="Times New Roman"/>
          <w:sz w:val="28"/>
          <w:szCs w:val="28"/>
        </w:rPr>
        <w:t xml:space="preserve">, в рамках освоения программы среднего общего образования </w:t>
      </w:r>
      <w:r w:rsidRPr="00C86923">
        <w:rPr>
          <w:rFonts w:ascii="Times New Roman" w:hAnsi="Times New Roman"/>
          <w:sz w:val="28"/>
          <w:szCs w:val="28"/>
        </w:rPr>
        <w:t xml:space="preserve">предусматривается еженедельно </w:t>
      </w:r>
      <w:r w:rsidR="00BD7A2B">
        <w:rPr>
          <w:rFonts w:ascii="Times New Roman" w:hAnsi="Times New Roman"/>
          <w:sz w:val="28"/>
          <w:szCs w:val="28"/>
        </w:rPr>
        <w:t>2</w:t>
      </w:r>
      <w:r w:rsidRPr="00C86923">
        <w:rPr>
          <w:rFonts w:ascii="Times New Roman" w:hAnsi="Times New Roman"/>
          <w:sz w:val="28"/>
          <w:szCs w:val="28"/>
        </w:rPr>
        <w:t xml:space="preserve"> часа обязательных аудиторных занятий и</w:t>
      </w:r>
      <w:r w:rsidR="00BD7A2B">
        <w:rPr>
          <w:rFonts w:ascii="Times New Roman" w:hAnsi="Times New Roman"/>
          <w:sz w:val="28"/>
          <w:szCs w:val="28"/>
        </w:rPr>
        <w:t xml:space="preserve"> 2</w:t>
      </w:r>
      <w:r w:rsidRPr="00C86923">
        <w:rPr>
          <w:rFonts w:ascii="Times New Roman" w:hAnsi="Times New Roman"/>
          <w:sz w:val="28"/>
          <w:szCs w:val="28"/>
        </w:rPr>
        <w:t xml:space="preserve"> часа самостоятельной учебной нагрузки (за счет различных форм </w:t>
      </w:r>
      <w:r w:rsidRPr="00C86923">
        <w:rPr>
          <w:rFonts w:ascii="Times New Roman" w:hAnsi="Times New Roman"/>
          <w:spacing w:val="-2"/>
          <w:sz w:val="28"/>
          <w:szCs w:val="28"/>
        </w:rPr>
        <w:t>внеаудиторных занятий в спортивных клубах, секциях</w:t>
      </w:r>
      <w:r>
        <w:rPr>
          <w:rFonts w:ascii="Times New Roman" w:hAnsi="Times New Roman"/>
          <w:spacing w:val="-2"/>
          <w:sz w:val="28"/>
          <w:szCs w:val="28"/>
        </w:rPr>
        <w:t xml:space="preserve">). </w:t>
      </w:r>
    </w:p>
    <w:p w:rsidR="00482D08" w:rsidRPr="00BD7A2B" w:rsidRDefault="00482D08" w:rsidP="00D545E2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Консультации обучающихся групповые. Они могут проводиться в устной и письменной формах. Консультации проводятся в соответствии с графиком, составленным заместителем директора по учебной работе.</w:t>
      </w:r>
    </w:p>
    <w:p w:rsidR="00D545E2" w:rsidRDefault="00D545E2" w:rsidP="00BD7A2B">
      <w:pPr>
        <w:pStyle w:val="Style9"/>
        <w:widowControl/>
        <w:spacing w:line="276" w:lineRule="auto"/>
        <w:ind w:firstLine="0"/>
        <w:rPr>
          <w:spacing w:val="-1"/>
          <w:sz w:val="28"/>
          <w:szCs w:val="28"/>
        </w:rPr>
      </w:pPr>
      <w:r w:rsidRPr="00694B09">
        <w:rPr>
          <w:b/>
          <w:sz w:val="28"/>
          <w:szCs w:val="28"/>
        </w:rPr>
        <w:t>Практика</w:t>
      </w:r>
      <w:r w:rsidRPr="00694B09">
        <w:rPr>
          <w:sz w:val="28"/>
          <w:szCs w:val="28"/>
        </w:rPr>
        <w:t xml:space="preserve"> является обязательной частью учебного процесса. Она </w:t>
      </w:r>
      <w:r w:rsidRPr="00694B09">
        <w:rPr>
          <w:spacing w:val="-1"/>
          <w:sz w:val="28"/>
          <w:szCs w:val="28"/>
        </w:rPr>
        <w:t>представляет собой вид учебных занятий, обеспечивающих практикоориентир</w:t>
      </w:r>
      <w:r w:rsidR="00BD7A2B">
        <w:rPr>
          <w:spacing w:val="-1"/>
          <w:sz w:val="28"/>
          <w:szCs w:val="28"/>
        </w:rPr>
        <w:t>ованную подготовку обучающихся. Учебная практика по модулю проводится рассредоточено, параллельно с изучением теоретической части МДК соответствующего направления.</w:t>
      </w:r>
    </w:p>
    <w:p w:rsidR="00D545E2" w:rsidRDefault="00BD7A2B" w:rsidP="00D545E2">
      <w:pPr>
        <w:pStyle w:val="Style9"/>
        <w:widowControl/>
        <w:spacing w:line="240" w:lineRule="auto"/>
        <w:ind w:firstLine="0"/>
        <w:jc w:val="lef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Учебная практика проводится в образовательном учреждении.</w:t>
      </w:r>
    </w:p>
    <w:p w:rsidR="00BD7A2B" w:rsidRDefault="00BD7A2B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Производственная практика проводится концентрировано по окончании освоения всех дисциплин теоретического цикла и включает в себя все виды работ по модулю.Производственная практика организуется на рабочих местах учебных мастерских</w:t>
      </w:r>
      <w:r w:rsidR="00E23B6A">
        <w:rPr>
          <w:spacing w:val="-1"/>
          <w:sz w:val="28"/>
          <w:szCs w:val="28"/>
        </w:rPr>
        <w:t xml:space="preserve"> техникума или предприятиях любой формы собственности.</w:t>
      </w:r>
    </w:p>
    <w:p w:rsidR="00E23B6A" w:rsidRDefault="00E23B6A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процессе прохождения производственной практики обучающиеся подтверждают результаты освоения каждого вида профессиональной деятельности.</w:t>
      </w:r>
    </w:p>
    <w:p w:rsidR="00482D08" w:rsidRDefault="00482D08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Текущий контроль знаний</w:t>
      </w:r>
      <w:r>
        <w:rPr>
          <w:spacing w:val="-1"/>
          <w:sz w:val="28"/>
          <w:szCs w:val="28"/>
        </w:rPr>
        <w:t xml:space="preserve"> осуществляется в форме: </w:t>
      </w:r>
    </w:p>
    <w:p w:rsidR="00482D08" w:rsidRDefault="00482D08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тестовых заданий;</w:t>
      </w:r>
    </w:p>
    <w:p w:rsidR="00482D08" w:rsidRDefault="00482D08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практических занятий;</w:t>
      </w:r>
    </w:p>
    <w:p w:rsidR="00482D08" w:rsidRDefault="00482D08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контрольных работ (по дисциплинам);</w:t>
      </w:r>
    </w:p>
    <w:p w:rsidR="00482D08" w:rsidRDefault="00482D08" w:rsidP="00E23B6A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деловых игр (по дисциплинам и МДК);</w:t>
      </w:r>
    </w:p>
    <w:p w:rsidR="00482D08" w:rsidRDefault="00482D08" w:rsidP="00482D08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других формах, предусмотренных локальными актами ОУ.</w:t>
      </w:r>
    </w:p>
    <w:p w:rsidR="00482D08" w:rsidRDefault="00D545E2" w:rsidP="00482D08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694B09">
        <w:rPr>
          <w:b/>
          <w:sz w:val="28"/>
          <w:szCs w:val="28"/>
        </w:rPr>
        <w:t>Промежуточная аттестация</w:t>
      </w:r>
      <w:r w:rsidRPr="00694B09">
        <w:rPr>
          <w:sz w:val="28"/>
          <w:szCs w:val="28"/>
        </w:rPr>
        <w:t xml:space="preserve"> проводится в двух формах:</w:t>
      </w:r>
    </w:p>
    <w:p w:rsidR="00482D08" w:rsidRDefault="00D545E2" w:rsidP="00482D08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694B09">
        <w:rPr>
          <w:sz w:val="28"/>
          <w:szCs w:val="28"/>
        </w:rPr>
        <w:t>- в форме экзамена;</w:t>
      </w:r>
    </w:p>
    <w:p w:rsidR="00482D08" w:rsidRDefault="00D545E2" w:rsidP="00482D08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694B09">
        <w:rPr>
          <w:sz w:val="28"/>
          <w:szCs w:val="28"/>
        </w:rPr>
        <w:t>- в форме   зачета или дифференцированного зачета.</w:t>
      </w:r>
    </w:p>
    <w:p w:rsidR="00D545E2" w:rsidRDefault="00D545E2" w:rsidP="00482D08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694B09">
        <w:rPr>
          <w:sz w:val="28"/>
          <w:szCs w:val="28"/>
        </w:rPr>
        <w:t>Экзамен проводится в день, освобожденный от других форм учебной нагрузки, зачеты и дифференцированные зачеты проводятся за счет часов, отведенных на освоение соответствующего профессионального модуля или учебной дисциплины.</w:t>
      </w:r>
      <w:r w:rsidR="00482D08">
        <w:rPr>
          <w:sz w:val="28"/>
          <w:szCs w:val="28"/>
        </w:rPr>
        <w:t xml:space="preserve"> Формой сдачи экзамена может быть: защита рефератов, представление портфолио достижений обучающегося, выполнение практической работы.</w:t>
      </w:r>
    </w:p>
    <w:p w:rsidR="00482D08" w:rsidRDefault="00482D08" w:rsidP="00482D08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Итоговая аттестация </w:t>
      </w:r>
      <w:r>
        <w:rPr>
          <w:sz w:val="28"/>
          <w:szCs w:val="28"/>
        </w:rPr>
        <w:t>проводится по окончанию освоения основной  программы</w:t>
      </w:r>
      <w:r w:rsidR="0054016F">
        <w:rPr>
          <w:sz w:val="28"/>
          <w:szCs w:val="28"/>
        </w:rPr>
        <w:t xml:space="preserve"> профессионального обучения (программы профессиональн</w:t>
      </w:r>
      <w:r w:rsidR="00C9204A">
        <w:rPr>
          <w:sz w:val="28"/>
          <w:szCs w:val="28"/>
        </w:rPr>
        <w:t>ой подготовки по профессии «Повар</w:t>
      </w:r>
      <w:r w:rsidR="0054016F">
        <w:rPr>
          <w:sz w:val="28"/>
          <w:szCs w:val="28"/>
        </w:rPr>
        <w:t>»)</w:t>
      </w:r>
      <w:r>
        <w:rPr>
          <w:sz w:val="28"/>
          <w:szCs w:val="28"/>
        </w:rPr>
        <w:t xml:space="preserve"> и включает в себя:</w:t>
      </w:r>
    </w:p>
    <w:p w:rsidR="00D545E2" w:rsidRPr="00482D08" w:rsidRDefault="00482D08" w:rsidP="00482D08">
      <w:pPr>
        <w:pStyle w:val="Style9"/>
        <w:widowControl/>
        <w:spacing w:line="240" w:lineRule="auto"/>
        <w:ind w:firstLine="0"/>
        <w:rPr>
          <w:spacing w:val="-1"/>
          <w:sz w:val="28"/>
          <w:szCs w:val="28"/>
        </w:rPr>
      </w:pPr>
      <w:r>
        <w:rPr>
          <w:sz w:val="28"/>
          <w:szCs w:val="28"/>
        </w:rPr>
        <w:t>- выполнение выпускной практической квалификационной работы.</w:t>
      </w:r>
    </w:p>
    <w:p w:rsidR="00D545E2" w:rsidRPr="002F2216" w:rsidRDefault="002F2216" w:rsidP="00D545E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2F2216">
        <w:rPr>
          <w:rFonts w:ascii="Times New Roman" w:hAnsi="Times New Roman"/>
          <w:sz w:val="28"/>
          <w:szCs w:val="28"/>
        </w:rPr>
        <w:t>Если аттестуемый на начальный разряд (второй) при всех видах обучения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 По завершению обучения выпускникам выдается свидетельство</w:t>
      </w:r>
    </w:p>
    <w:p w:rsidR="00D545E2" w:rsidRPr="00DB75E7" w:rsidRDefault="00D545E2" w:rsidP="00D545E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D545E2" w:rsidRPr="00DB75E7" w:rsidSect="00AA51F1">
          <w:pgSz w:w="16838" w:h="11906" w:orient="landscape"/>
          <w:pgMar w:top="1134" w:right="1134" w:bottom="568" w:left="1134" w:header="709" w:footer="709" w:gutter="0"/>
          <w:cols w:space="708"/>
          <w:docGrid w:linePitch="360"/>
        </w:sectPr>
      </w:pPr>
    </w:p>
    <w:p w:rsidR="00D545E2" w:rsidRDefault="00D545E2" w:rsidP="00D545E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Сводные данные по бюджету времени (в неделях)</w:t>
      </w:r>
    </w:p>
    <w:p w:rsidR="00D545E2" w:rsidRDefault="00D545E2" w:rsidP="00D545E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0"/>
        <w:gridCol w:w="2061"/>
        <w:gridCol w:w="1417"/>
        <w:gridCol w:w="2410"/>
        <w:gridCol w:w="2551"/>
        <w:gridCol w:w="2268"/>
        <w:gridCol w:w="1418"/>
        <w:gridCol w:w="1559"/>
      </w:tblGrid>
      <w:tr w:rsidR="00516BFB" w:rsidRPr="00CD25AC" w:rsidTr="00516BFB">
        <w:trPr>
          <w:trHeight w:val="1731"/>
        </w:trPr>
        <w:tc>
          <w:tcPr>
            <w:tcW w:w="1200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061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417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51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</w:tcPr>
          <w:p w:rsidR="00516BFB" w:rsidRPr="00CD25AC" w:rsidRDefault="00516BFB" w:rsidP="00367B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5A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16BFB" w:rsidRPr="00CD25AC" w:rsidTr="00516BFB">
        <w:tc>
          <w:tcPr>
            <w:tcW w:w="1200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5A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16BFB" w:rsidRPr="00CD25AC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16BFB" w:rsidRPr="00CD25AC" w:rsidTr="00516BFB">
        <w:tc>
          <w:tcPr>
            <w:tcW w:w="1200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68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AC6811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061" w:type="dxa"/>
          </w:tcPr>
          <w:p w:rsidR="00516BFB" w:rsidRPr="00AC6811" w:rsidRDefault="006D0665" w:rsidP="005F4431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1393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16BFB" w:rsidRPr="00AC6811" w:rsidRDefault="006D0665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16BFB" w:rsidRPr="00AC6811" w:rsidRDefault="00516BFB" w:rsidP="005F4431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F44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16BFB" w:rsidRPr="00CD25AC" w:rsidTr="00516BFB">
        <w:tc>
          <w:tcPr>
            <w:tcW w:w="1200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68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AC6811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061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11,6</w:t>
            </w:r>
          </w:p>
        </w:tc>
        <w:tc>
          <w:tcPr>
            <w:tcW w:w="1417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17,4</w:t>
            </w:r>
          </w:p>
        </w:tc>
        <w:tc>
          <w:tcPr>
            <w:tcW w:w="2410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16BFB" w:rsidRPr="00AC6811" w:rsidRDefault="006D0665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6BFB" w:rsidRPr="00AC6811" w:rsidRDefault="00AC6811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6BFB" w:rsidRPr="00AC6811" w:rsidRDefault="006D0665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6BFB" w:rsidRPr="00AC6811" w:rsidRDefault="00AC6811" w:rsidP="00AC6811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516BFB" w:rsidRPr="00CD25AC" w:rsidTr="00516BFB">
        <w:tc>
          <w:tcPr>
            <w:tcW w:w="1200" w:type="dxa"/>
          </w:tcPr>
          <w:p w:rsidR="00516BFB" w:rsidRPr="00AC6811" w:rsidRDefault="00516BFB" w:rsidP="00367BAD">
            <w:pPr>
              <w:pStyle w:val="a3"/>
              <w:spacing w:after="24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61" w:type="dxa"/>
          </w:tcPr>
          <w:p w:rsidR="00516BFB" w:rsidRPr="00AC6811" w:rsidRDefault="006D0665" w:rsidP="005F4431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13938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1417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30,4</w:t>
            </w:r>
          </w:p>
        </w:tc>
        <w:tc>
          <w:tcPr>
            <w:tcW w:w="2410" w:type="dxa"/>
          </w:tcPr>
          <w:p w:rsidR="00516BFB" w:rsidRPr="00AC6811" w:rsidRDefault="00A13938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16BFB" w:rsidRPr="00AC6811" w:rsidRDefault="006D0665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6BFB" w:rsidRPr="00AC6811" w:rsidRDefault="006D0665" w:rsidP="00367BAD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16BFB" w:rsidRPr="00AC6811" w:rsidRDefault="006D0665" w:rsidP="006D0665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16BFB" w:rsidRPr="00AC6811" w:rsidRDefault="00AC6811" w:rsidP="005F4431">
            <w:pPr>
              <w:pStyle w:val="a3"/>
              <w:spacing w:after="24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81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F44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545E2" w:rsidRDefault="00D545E2" w:rsidP="00D545E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A51F1" w:rsidRPr="00666949" w:rsidRDefault="00AA51F1" w:rsidP="00AA51F1">
      <w:pPr>
        <w:tabs>
          <w:tab w:val="left" w:pos="62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A51F1">
        <w:rPr>
          <w:rFonts w:ascii="Times New Roman" w:hAnsi="Times New Roman" w:cs="Times New Roman"/>
          <w:sz w:val="24"/>
          <w:szCs w:val="24"/>
        </w:rPr>
        <w:t>Г</w:t>
      </w:r>
      <w:r w:rsidRPr="0066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рафик учебного процесса</w:t>
      </w:r>
    </w:p>
    <w:p w:rsidR="00AA51F1" w:rsidRPr="00666949" w:rsidRDefault="00AA51F1" w:rsidP="00AA51F1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1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"/>
        <w:gridCol w:w="136"/>
        <w:gridCol w:w="266"/>
        <w:gridCol w:w="316"/>
        <w:gridCol w:w="316"/>
        <w:gridCol w:w="316"/>
        <w:gridCol w:w="118"/>
        <w:gridCol w:w="158"/>
        <w:gridCol w:w="316"/>
        <w:gridCol w:w="316"/>
        <w:gridCol w:w="316"/>
        <w:gridCol w:w="237"/>
        <w:gridCol w:w="246"/>
        <w:gridCol w:w="155"/>
        <w:gridCol w:w="161"/>
        <w:gridCol w:w="316"/>
        <w:gridCol w:w="316"/>
        <w:gridCol w:w="266"/>
        <w:gridCol w:w="316"/>
        <w:gridCol w:w="316"/>
        <w:gridCol w:w="164"/>
        <w:gridCol w:w="152"/>
        <w:gridCol w:w="236"/>
        <w:gridCol w:w="316"/>
        <w:gridCol w:w="316"/>
        <w:gridCol w:w="316"/>
        <w:gridCol w:w="299"/>
        <w:gridCol w:w="162"/>
        <w:gridCol w:w="104"/>
        <w:gridCol w:w="316"/>
        <w:gridCol w:w="316"/>
        <w:gridCol w:w="236"/>
        <w:gridCol w:w="266"/>
        <w:gridCol w:w="316"/>
        <w:gridCol w:w="316"/>
        <w:gridCol w:w="98"/>
        <w:gridCol w:w="218"/>
        <w:gridCol w:w="275"/>
        <w:gridCol w:w="316"/>
        <w:gridCol w:w="316"/>
        <w:gridCol w:w="316"/>
        <w:gridCol w:w="236"/>
        <w:gridCol w:w="77"/>
        <w:gridCol w:w="239"/>
        <w:gridCol w:w="316"/>
        <w:gridCol w:w="316"/>
        <w:gridCol w:w="316"/>
        <w:gridCol w:w="266"/>
        <w:gridCol w:w="304"/>
        <w:gridCol w:w="12"/>
        <w:gridCol w:w="316"/>
        <w:gridCol w:w="316"/>
        <w:gridCol w:w="287"/>
        <w:gridCol w:w="316"/>
        <w:gridCol w:w="316"/>
        <w:gridCol w:w="147"/>
        <w:gridCol w:w="169"/>
        <w:gridCol w:w="236"/>
        <w:gridCol w:w="320"/>
        <w:gridCol w:w="321"/>
        <w:gridCol w:w="320"/>
        <w:gridCol w:w="321"/>
        <w:gridCol w:w="72"/>
      </w:tblGrid>
      <w:tr w:rsidR="00AA51F1" w:rsidRPr="00666949" w:rsidTr="00AA51F1">
        <w:trPr>
          <w:gridAfter w:val="1"/>
          <w:wAfter w:w="72" w:type="dxa"/>
          <w:cantSplit/>
          <w:trHeight w:val="561"/>
        </w:trPr>
        <w:tc>
          <w:tcPr>
            <w:tcW w:w="236" w:type="dxa"/>
            <w:gridSpan w:val="2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1214" w:type="dxa"/>
            <w:gridSpan w:val="4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IX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48" w:type="dxa"/>
            <w:gridSpan w:val="3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2-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XI</w:t>
            </w:r>
          </w:p>
        </w:tc>
        <w:tc>
          <w:tcPr>
            <w:tcW w:w="1194" w:type="dxa"/>
            <w:gridSpan w:val="5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14" w:type="dxa"/>
            <w:gridSpan w:val="5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4-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948" w:type="dxa"/>
            <w:gridSpan w:val="3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9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1-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898" w:type="dxa"/>
            <w:gridSpan w:val="4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1-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214" w:type="dxa"/>
            <w:gridSpan w:val="5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75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48" w:type="dxa"/>
            <w:gridSpan w:val="3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IV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3-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264" w:type="dxa"/>
            <w:gridSpan w:val="5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14" w:type="dxa"/>
            <w:gridSpan w:val="5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</w:t>
            </w:r>
          </w:p>
        </w:tc>
        <w:tc>
          <w:tcPr>
            <w:tcW w:w="948" w:type="dxa"/>
            <w:gridSpan w:val="4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</w:tcPr>
          <w:p w:rsidR="00AA51F1" w:rsidRPr="00666949" w:rsidRDefault="00AA51F1" w:rsidP="00AA51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2-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1282" w:type="dxa"/>
            <w:gridSpan w:val="4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Август</w:t>
            </w:r>
          </w:p>
        </w:tc>
      </w:tr>
      <w:tr w:rsidR="00AA51F1" w:rsidRPr="00666949" w:rsidTr="00AA51F1">
        <w:trPr>
          <w:gridAfter w:val="1"/>
          <w:wAfter w:w="72" w:type="dxa"/>
          <w:cantSplit/>
          <w:trHeight w:val="347"/>
        </w:trPr>
        <w:tc>
          <w:tcPr>
            <w:tcW w:w="236" w:type="dxa"/>
            <w:gridSpan w:val="2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6" w:type="dxa"/>
            <w:gridSpan w:val="2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7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5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299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236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275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236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11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25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236" w:type="dxa"/>
            <w:vMerge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21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320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321" w:type="dxa"/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31</w:t>
            </w:r>
          </w:p>
        </w:tc>
      </w:tr>
      <w:tr w:rsidR="00AA51F1" w:rsidRPr="00666949" w:rsidTr="00AA51F1">
        <w:trPr>
          <w:gridAfter w:val="1"/>
          <w:wAfter w:w="72" w:type="dxa"/>
        </w:trPr>
        <w:tc>
          <w:tcPr>
            <w:tcW w:w="23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Default="00AA51F1" w:rsidP="00AA51F1"/>
        </w:tc>
        <w:tc>
          <w:tcPr>
            <w:tcW w:w="316" w:type="dxa"/>
          </w:tcPr>
          <w:p w:rsidR="00AA51F1" w:rsidRPr="008608E8" w:rsidRDefault="00AA51F1" w:rsidP="00AA51F1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0" w:type="dxa"/>
          </w:tcPr>
          <w:p w:rsidR="00AA51F1" w:rsidRPr="00426BC4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1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0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1" w:type="dxa"/>
          </w:tcPr>
          <w:p w:rsidR="00AA51F1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1F1" w:rsidRPr="00666949" w:rsidTr="00AA51F1">
        <w:trPr>
          <w:gridAfter w:val="1"/>
          <w:wAfter w:w="72" w:type="dxa"/>
        </w:trPr>
        <w:tc>
          <w:tcPr>
            <w:tcW w:w="23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</w:tcPr>
          <w:p w:rsidR="00AA51F1" w:rsidRPr="00666949" w:rsidRDefault="00AA51F1" w:rsidP="00AA51F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э/</w:t>
            </w:r>
          </w:p>
        </w:tc>
        <w:tc>
          <w:tcPr>
            <w:tcW w:w="26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6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7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AA51F1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1F1" w:rsidRPr="00666949" w:rsidTr="00AA51F1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Обозначения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Военные сборы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51F1" w:rsidRPr="00666949" w:rsidTr="00AA51F1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1F1" w:rsidRPr="00666949" w:rsidRDefault="00AA51F1" w:rsidP="00AA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51F1" w:rsidRPr="00666949" w:rsidTr="00AA51F1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gridSpan w:val="7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759" w:type="dxa"/>
            <w:gridSpan w:val="7"/>
            <w:tcBorders>
              <w:top w:val="single" w:sz="4" w:space="0" w:color="auto"/>
            </w:tcBorders>
          </w:tcPr>
          <w:p w:rsidR="00AA51F1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51F1" w:rsidRPr="00666949" w:rsidRDefault="00AA51F1" w:rsidP="00AA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A51F1" w:rsidRPr="00666949" w:rsidRDefault="00AA51F1" w:rsidP="00AA51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45E2" w:rsidRDefault="00D545E2" w:rsidP="00516BFB">
      <w:pPr>
        <w:rPr>
          <w:sz w:val="20"/>
          <w:lang w:val="en-US"/>
        </w:rPr>
      </w:pPr>
    </w:p>
    <w:p w:rsidR="00003344" w:rsidRPr="00003344" w:rsidRDefault="00003344" w:rsidP="00516BFB">
      <w:pPr>
        <w:rPr>
          <w:sz w:val="20"/>
          <w:lang w:val="en-US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969"/>
        <w:gridCol w:w="851"/>
        <w:gridCol w:w="992"/>
        <w:gridCol w:w="850"/>
        <w:gridCol w:w="851"/>
        <w:gridCol w:w="992"/>
        <w:gridCol w:w="1418"/>
        <w:gridCol w:w="992"/>
        <w:gridCol w:w="1134"/>
        <w:gridCol w:w="1134"/>
        <w:gridCol w:w="567"/>
        <w:gridCol w:w="567"/>
      </w:tblGrid>
      <w:tr w:rsidR="0035246F" w:rsidTr="00B85244">
        <w:trPr>
          <w:cantSplit/>
          <w:trHeight w:val="418"/>
        </w:trPr>
        <w:tc>
          <w:tcPr>
            <w:tcW w:w="1276" w:type="dxa"/>
            <w:vMerge w:val="restart"/>
          </w:tcPr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Pr="00D376B3" w:rsidRDefault="0035246F" w:rsidP="00367BAD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Индекс </w:t>
            </w:r>
          </w:p>
        </w:tc>
        <w:tc>
          <w:tcPr>
            <w:tcW w:w="3969" w:type="dxa"/>
            <w:vMerge w:val="restart"/>
          </w:tcPr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циклов, дисциплин, </w:t>
            </w: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профессиональных модулей, МДК, </w:t>
            </w:r>
          </w:p>
          <w:p w:rsidR="0035246F" w:rsidRDefault="0035246F" w:rsidP="00367BAD">
            <w:pPr>
              <w:pStyle w:val="a6"/>
              <w:jc w:val="center"/>
              <w:rPr>
                <w:b/>
                <w:sz w:val="20"/>
              </w:rPr>
            </w:pPr>
          </w:p>
          <w:p w:rsidR="0035246F" w:rsidRPr="00D376B3" w:rsidRDefault="0035246F" w:rsidP="00367BAD">
            <w:pPr>
              <w:pStyle w:val="a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</w:t>
            </w:r>
          </w:p>
        </w:tc>
        <w:tc>
          <w:tcPr>
            <w:tcW w:w="851" w:type="dxa"/>
            <w:vMerge w:val="restart"/>
            <w:textDirection w:val="btLr"/>
          </w:tcPr>
          <w:p w:rsidR="0035246F" w:rsidRDefault="0035246F" w:rsidP="00516BFB">
            <w:pPr>
              <w:pStyle w:val="a6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промежуточной 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35246F" w:rsidRPr="00D376B3" w:rsidRDefault="00B85244" w:rsidP="00516BFB">
            <w:pPr>
              <w:pStyle w:val="a6"/>
              <w:ind w:left="113" w:right="113"/>
              <w:jc w:val="center"/>
              <w:rPr>
                <w:b/>
                <w:sz w:val="20"/>
              </w:rPr>
            </w:pPr>
            <w:r w:rsidRPr="00A8644D">
              <w:t>Максимальная</w:t>
            </w:r>
          </w:p>
        </w:tc>
        <w:tc>
          <w:tcPr>
            <w:tcW w:w="8505" w:type="dxa"/>
            <w:gridSpan w:val="9"/>
          </w:tcPr>
          <w:p w:rsidR="0035246F" w:rsidRPr="00516BFB" w:rsidRDefault="0035246F" w:rsidP="005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F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35246F" w:rsidTr="00B85244">
        <w:trPr>
          <w:trHeight w:val="163"/>
        </w:trPr>
        <w:tc>
          <w:tcPr>
            <w:tcW w:w="1276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5246F" w:rsidRPr="00B85244" w:rsidRDefault="00B85244" w:rsidP="00516BFB">
            <w:pPr>
              <w:pStyle w:val="a6"/>
              <w:ind w:left="113" w:right="113"/>
              <w:jc w:val="center"/>
              <w:rPr>
                <w:sz w:val="20"/>
                <w:szCs w:val="20"/>
              </w:rPr>
            </w:pPr>
            <w:r w:rsidRPr="00B85244">
              <w:rPr>
                <w:sz w:val="20"/>
                <w:szCs w:val="20"/>
              </w:rPr>
              <w:t>Самостоятельная внеаудиторная</w:t>
            </w:r>
            <w:r>
              <w:rPr>
                <w:sz w:val="20"/>
                <w:szCs w:val="20"/>
              </w:rPr>
              <w:t xml:space="preserve">  работа</w:t>
            </w:r>
          </w:p>
        </w:tc>
        <w:tc>
          <w:tcPr>
            <w:tcW w:w="3261" w:type="dxa"/>
            <w:gridSpan w:val="3"/>
          </w:tcPr>
          <w:p w:rsidR="0035246F" w:rsidRPr="00A8644D" w:rsidRDefault="0035246F" w:rsidP="00367BAD">
            <w:pPr>
              <w:pStyle w:val="a6"/>
              <w:jc w:val="center"/>
            </w:pPr>
            <w:r w:rsidRPr="00A8644D">
              <w:t>Обязательная аудиторная</w:t>
            </w:r>
          </w:p>
        </w:tc>
        <w:tc>
          <w:tcPr>
            <w:tcW w:w="2126" w:type="dxa"/>
            <w:gridSpan w:val="2"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 курс</w:t>
            </w:r>
          </w:p>
        </w:tc>
        <w:tc>
          <w:tcPr>
            <w:tcW w:w="2268" w:type="dxa"/>
            <w:gridSpan w:val="3"/>
          </w:tcPr>
          <w:p w:rsidR="0035246F" w:rsidRDefault="0035246F" w:rsidP="00516B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 курс</w:t>
            </w:r>
          </w:p>
        </w:tc>
      </w:tr>
      <w:tr w:rsidR="0035246F" w:rsidTr="00B85244">
        <w:trPr>
          <w:trHeight w:val="163"/>
        </w:trPr>
        <w:tc>
          <w:tcPr>
            <w:tcW w:w="1276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5246F" w:rsidRPr="00A8644D" w:rsidRDefault="0035246F" w:rsidP="00367BAD">
            <w:pPr>
              <w:pStyle w:val="a6"/>
              <w:jc w:val="center"/>
            </w:pPr>
          </w:p>
        </w:tc>
        <w:tc>
          <w:tcPr>
            <w:tcW w:w="851" w:type="dxa"/>
            <w:vMerge w:val="restart"/>
            <w:textDirection w:val="btLr"/>
          </w:tcPr>
          <w:p w:rsidR="0035246F" w:rsidRPr="00A8644D" w:rsidRDefault="0035246F" w:rsidP="003C5047">
            <w:pPr>
              <w:pStyle w:val="a6"/>
              <w:ind w:left="113" w:right="113"/>
              <w:jc w:val="center"/>
            </w:pPr>
            <w:r w:rsidRPr="00A8644D">
              <w:t>Всего занятий</w:t>
            </w:r>
          </w:p>
        </w:tc>
        <w:tc>
          <w:tcPr>
            <w:tcW w:w="2410" w:type="dxa"/>
            <w:gridSpan w:val="2"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</w:tc>
        <w:tc>
          <w:tcPr>
            <w:tcW w:w="992" w:type="dxa"/>
            <w:vMerge w:val="restart"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 сем</w:t>
            </w:r>
          </w:p>
        </w:tc>
        <w:tc>
          <w:tcPr>
            <w:tcW w:w="1134" w:type="dxa"/>
            <w:vMerge w:val="restart"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 сем</w:t>
            </w:r>
          </w:p>
        </w:tc>
        <w:tc>
          <w:tcPr>
            <w:tcW w:w="1134" w:type="dxa"/>
            <w:vMerge w:val="restart"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3сем</w:t>
            </w:r>
          </w:p>
        </w:tc>
        <w:tc>
          <w:tcPr>
            <w:tcW w:w="1134" w:type="dxa"/>
            <w:gridSpan w:val="2"/>
            <w:vMerge w:val="restart"/>
          </w:tcPr>
          <w:p w:rsidR="0035246F" w:rsidRDefault="0035246F" w:rsidP="00516B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4 сем</w:t>
            </w:r>
          </w:p>
        </w:tc>
      </w:tr>
      <w:tr w:rsidR="0035246F" w:rsidTr="00B85244">
        <w:trPr>
          <w:trHeight w:val="230"/>
        </w:trPr>
        <w:tc>
          <w:tcPr>
            <w:tcW w:w="1276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35246F" w:rsidRDefault="0035246F" w:rsidP="003C504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418" w:type="dxa"/>
            <w:vMerge w:val="restart"/>
          </w:tcPr>
          <w:p w:rsidR="0035246F" w:rsidRDefault="0035246F" w:rsidP="003C5047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Лаб.и практические занятия</w:t>
            </w:r>
          </w:p>
        </w:tc>
        <w:tc>
          <w:tcPr>
            <w:tcW w:w="992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5246F" w:rsidRDefault="0035246F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35246F" w:rsidRDefault="0035246F" w:rsidP="00516BFB">
            <w:pPr>
              <w:pStyle w:val="a6"/>
              <w:jc w:val="center"/>
              <w:rPr>
                <w:sz w:val="20"/>
              </w:rPr>
            </w:pPr>
          </w:p>
        </w:tc>
      </w:tr>
      <w:tr w:rsidR="00131BD0" w:rsidTr="00EF0EDB">
        <w:trPr>
          <w:trHeight w:val="1101"/>
        </w:trPr>
        <w:tc>
          <w:tcPr>
            <w:tcW w:w="1276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134" w:type="dxa"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</w:p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недели</w:t>
            </w:r>
          </w:p>
        </w:tc>
        <w:tc>
          <w:tcPr>
            <w:tcW w:w="1134" w:type="dxa"/>
          </w:tcPr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131BD0" w:rsidRDefault="00131BD0" w:rsidP="00367BA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567" w:type="dxa"/>
          </w:tcPr>
          <w:p w:rsidR="00131BD0" w:rsidRDefault="00131BD0" w:rsidP="00A864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131BD0" w:rsidRDefault="00131BD0" w:rsidP="00A8644D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567" w:type="dxa"/>
          </w:tcPr>
          <w:p w:rsidR="00131BD0" w:rsidRDefault="00131BD0" w:rsidP="00131BD0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131BD0" w:rsidRPr="00131BD0" w:rsidRDefault="00131BD0" w:rsidP="00131BD0">
            <w:pPr>
              <w:pStyle w:val="a6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недель</w:t>
            </w:r>
          </w:p>
        </w:tc>
      </w:tr>
      <w:tr w:rsidR="0035246F" w:rsidTr="00B85244">
        <w:trPr>
          <w:trHeight w:val="163"/>
        </w:trPr>
        <w:tc>
          <w:tcPr>
            <w:tcW w:w="1276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</w:tcPr>
          <w:p w:rsidR="0035246F" w:rsidRDefault="0035246F" w:rsidP="0054016F">
            <w:pPr>
              <w:pStyle w:val="a6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830D7" w:rsidRPr="00AA51F1" w:rsidTr="00EF0EDB">
        <w:trPr>
          <w:trHeight w:val="163"/>
        </w:trPr>
        <w:tc>
          <w:tcPr>
            <w:tcW w:w="1276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АЦ.00</w:t>
            </w:r>
          </w:p>
        </w:tc>
        <w:tc>
          <w:tcPr>
            <w:tcW w:w="3969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left"/>
              <w:rPr>
                <w:b/>
                <w:i/>
              </w:rPr>
            </w:pPr>
            <w:r w:rsidRPr="00AA51F1">
              <w:rPr>
                <w:b/>
                <w:i/>
              </w:rPr>
              <w:t>Адаптационный цикл</w:t>
            </w:r>
          </w:p>
        </w:tc>
        <w:tc>
          <w:tcPr>
            <w:tcW w:w="851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0\4\0</w:t>
            </w:r>
          </w:p>
        </w:tc>
        <w:tc>
          <w:tcPr>
            <w:tcW w:w="992" w:type="dxa"/>
          </w:tcPr>
          <w:p w:rsidR="007830D7" w:rsidRPr="00AA51F1" w:rsidRDefault="009948C3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420</w:t>
            </w:r>
          </w:p>
        </w:tc>
        <w:tc>
          <w:tcPr>
            <w:tcW w:w="850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140</w:t>
            </w:r>
          </w:p>
        </w:tc>
        <w:tc>
          <w:tcPr>
            <w:tcW w:w="851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280</w:t>
            </w:r>
          </w:p>
        </w:tc>
        <w:tc>
          <w:tcPr>
            <w:tcW w:w="992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190</w:t>
            </w:r>
          </w:p>
        </w:tc>
        <w:tc>
          <w:tcPr>
            <w:tcW w:w="1418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90</w:t>
            </w:r>
          </w:p>
        </w:tc>
        <w:tc>
          <w:tcPr>
            <w:tcW w:w="992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85</w:t>
            </w:r>
          </w:p>
        </w:tc>
        <w:tc>
          <w:tcPr>
            <w:tcW w:w="1134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120</w:t>
            </w:r>
          </w:p>
        </w:tc>
        <w:tc>
          <w:tcPr>
            <w:tcW w:w="1134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51</w:t>
            </w:r>
          </w:p>
        </w:tc>
        <w:tc>
          <w:tcPr>
            <w:tcW w:w="567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24</w:t>
            </w:r>
          </w:p>
        </w:tc>
        <w:tc>
          <w:tcPr>
            <w:tcW w:w="567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</w:tc>
      </w:tr>
      <w:tr w:rsidR="00846700" w:rsidRPr="00AA51F1" w:rsidTr="00B85244">
        <w:trPr>
          <w:trHeight w:val="163"/>
        </w:trPr>
        <w:tc>
          <w:tcPr>
            <w:tcW w:w="1276" w:type="dxa"/>
          </w:tcPr>
          <w:p w:rsidR="00846700" w:rsidRPr="00AA51F1" w:rsidRDefault="0054016F" w:rsidP="0054016F">
            <w:pPr>
              <w:pStyle w:val="a6"/>
              <w:spacing w:line="276" w:lineRule="auto"/>
              <w:jc w:val="center"/>
            </w:pPr>
            <w:r w:rsidRPr="00AA51F1">
              <w:t>АЦ</w:t>
            </w:r>
            <w:r w:rsidR="00846700" w:rsidRPr="00AA51F1">
              <w:t>.01</w:t>
            </w:r>
          </w:p>
        </w:tc>
        <w:tc>
          <w:tcPr>
            <w:tcW w:w="3969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left"/>
            </w:pPr>
            <w:r w:rsidRPr="00AA51F1">
              <w:t>История родного края</w:t>
            </w:r>
          </w:p>
        </w:tc>
        <w:tc>
          <w:tcPr>
            <w:tcW w:w="851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t>61</w:t>
            </w:r>
          </w:p>
        </w:tc>
        <w:tc>
          <w:tcPr>
            <w:tcW w:w="850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t>20</w:t>
            </w:r>
          </w:p>
        </w:tc>
        <w:tc>
          <w:tcPr>
            <w:tcW w:w="851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992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41</w:t>
            </w:r>
          </w:p>
        </w:tc>
        <w:tc>
          <w:tcPr>
            <w:tcW w:w="1418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rPr>
                <w:lang w:val="en-US"/>
              </w:rPr>
              <w:t>17</w:t>
            </w:r>
            <w:r w:rsidRPr="00AA51F1">
              <w:t>(1)</w:t>
            </w:r>
          </w:p>
        </w:tc>
        <w:tc>
          <w:tcPr>
            <w:tcW w:w="1134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  <w:r w:rsidRPr="00AA51F1">
              <w:t>24 (1)</w:t>
            </w:r>
          </w:p>
        </w:tc>
        <w:tc>
          <w:tcPr>
            <w:tcW w:w="1134" w:type="dxa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846700" w:rsidRPr="00AA51F1" w:rsidRDefault="00846700" w:rsidP="0054016F">
            <w:pPr>
              <w:pStyle w:val="a6"/>
              <w:spacing w:line="276" w:lineRule="auto"/>
              <w:jc w:val="center"/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54016F" w:rsidP="0054016F">
            <w:pPr>
              <w:pStyle w:val="a6"/>
              <w:spacing w:line="276" w:lineRule="auto"/>
              <w:jc w:val="center"/>
            </w:pPr>
            <w:r w:rsidRPr="00AA51F1">
              <w:t>АЦ.02</w:t>
            </w:r>
          </w:p>
        </w:tc>
        <w:tc>
          <w:tcPr>
            <w:tcW w:w="3969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left"/>
            </w:pPr>
            <w:r w:rsidRPr="00AA51F1">
              <w:t>Математика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87</w:t>
            </w:r>
          </w:p>
        </w:tc>
        <w:tc>
          <w:tcPr>
            <w:tcW w:w="850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29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58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8</w:t>
            </w:r>
          </w:p>
        </w:tc>
        <w:tc>
          <w:tcPr>
            <w:tcW w:w="1418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50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rPr>
                <w:lang w:val="en-US"/>
              </w:rPr>
              <w:t>17</w:t>
            </w:r>
            <w:r w:rsidRPr="00AA51F1">
              <w:t>(1)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24 (1)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17 (1)</w:t>
            </w: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C9204A" w:rsidRPr="00AA51F1" w:rsidTr="00B85244">
        <w:trPr>
          <w:trHeight w:val="163"/>
        </w:trPr>
        <w:tc>
          <w:tcPr>
            <w:tcW w:w="1276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АЦ.03</w:t>
            </w:r>
          </w:p>
        </w:tc>
        <w:tc>
          <w:tcPr>
            <w:tcW w:w="3969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left"/>
            </w:pPr>
            <w:r w:rsidRPr="00AA51F1">
              <w:t>Русский язык и литература</w:t>
            </w:r>
          </w:p>
        </w:tc>
        <w:tc>
          <w:tcPr>
            <w:tcW w:w="851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87</w:t>
            </w:r>
          </w:p>
        </w:tc>
        <w:tc>
          <w:tcPr>
            <w:tcW w:w="850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29</w:t>
            </w:r>
          </w:p>
        </w:tc>
        <w:tc>
          <w:tcPr>
            <w:tcW w:w="851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58</w:t>
            </w:r>
          </w:p>
        </w:tc>
        <w:tc>
          <w:tcPr>
            <w:tcW w:w="992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58</w:t>
            </w:r>
          </w:p>
        </w:tc>
        <w:tc>
          <w:tcPr>
            <w:tcW w:w="1418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24(1)</w:t>
            </w:r>
          </w:p>
        </w:tc>
        <w:tc>
          <w:tcPr>
            <w:tcW w:w="1134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  <w:gridSpan w:val="2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</w:p>
        </w:tc>
      </w:tr>
      <w:tr w:rsidR="00C9204A" w:rsidRPr="00AA51F1" w:rsidTr="00B85244">
        <w:trPr>
          <w:trHeight w:val="163"/>
        </w:trPr>
        <w:tc>
          <w:tcPr>
            <w:tcW w:w="1276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 xml:space="preserve">АЦ.04 </w:t>
            </w:r>
          </w:p>
        </w:tc>
        <w:tc>
          <w:tcPr>
            <w:tcW w:w="3969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left"/>
            </w:pPr>
            <w:r w:rsidRPr="00AA51F1">
              <w:t>География</w:t>
            </w:r>
          </w:p>
        </w:tc>
        <w:tc>
          <w:tcPr>
            <w:tcW w:w="851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61</w:t>
            </w:r>
          </w:p>
        </w:tc>
        <w:tc>
          <w:tcPr>
            <w:tcW w:w="850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20</w:t>
            </w:r>
          </w:p>
        </w:tc>
        <w:tc>
          <w:tcPr>
            <w:tcW w:w="851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992" w:type="dxa"/>
          </w:tcPr>
          <w:p w:rsidR="00C9204A" w:rsidRPr="00AA51F1" w:rsidRDefault="00367BAD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41</w:t>
            </w:r>
          </w:p>
        </w:tc>
        <w:tc>
          <w:tcPr>
            <w:tcW w:w="1418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24(1)</w:t>
            </w:r>
          </w:p>
        </w:tc>
        <w:tc>
          <w:tcPr>
            <w:tcW w:w="1134" w:type="dxa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C9204A" w:rsidRPr="00AA51F1" w:rsidRDefault="00C9204A" w:rsidP="0054016F">
            <w:pPr>
              <w:pStyle w:val="a6"/>
              <w:spacing w:line="276" w:lineRule="auto"/>
              <w:jc w:val="center"/>
            </w:pP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АЦ.05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</w:pPr>
            <w:r w:rsidRPr="00AA51F1">
              <w:t>Основы экологии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CB445C" w:rsidRPr="00AA51F1" w:rsidRDefault="007830D7" w:rsidP="0054016F">
            <w:pPr>
              <w:pStyle w:val="a6"/>
              <w:spacing w:line="276" w:lineRule="auto"/>
              <w:jc w:val="center"/>
            </w:pPr>
            <w:r w:rsidRPr="00AA51F1">
              <w:t>36</w:t>
            </w:r>
          </w:p>
        </w:tc>
        <w:tc>
          <w:tcPr>
            <w:tcW w:w="850" w:type="dxa"/>
          </w:tcPr>
          <w:p w:rsidR="00CB445C" w:rsidRPr="00AA51F1" w:rsidRDefault="007830D7" w:rsidP="0054016F">
            <w:pPr>
              <w:pStyle w:val="a6"/>
              <w:spacing w:line="276" w:lineRule="auto"/>
              <w:jc w:val="center"/>
            </w:pPr>
            <w:r w:rsidRPr="00AA51F1">
              <w:t>12</w:t>
            </w:r>
          </w:p>
        </w:tc>
        <w:tc>
          <w:tcPr>
            <w:tcW w:w="851" w:type="dxa"/>
          </w:tcPr>
          <w:p w:rsidR="00CB445C" w:rsidRPr="00AA51F1" w:rsidRDefault="007830D7" w:rsidP="0054016F">
            <w:pPr>
              <w:pStyle w:val="a6"/>
              <w:spacing w:line="276" w:lineRule="auto"/>
              <w:jc w:val="center"/>
            </w:pPr>
            <w:r w:rsidRPr="00AA51F1">
              <w:t>24</w:t>
            </w:r>
          </w:p>
        </w:tc>
        <w:tc>
          <w:tcPr>
            <w:tcW w:w="992" w:type="dxa"/>
          </w:tcPr>
          <w:p w:rsidR="00CB445C" w:rsidRPr="00AA51F1" w:rsidRDefault="007830D7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10</w:t>
            </w:r>
          </w:p>
        </w:tc>
        <w:tc>
          <w:tcPr>
            <w:tcW w:w="1418" w:type="dxa"/>
          </w:tcPr>
          <w:p w:rsidR="00CB445C" w:rsidRPr="00AA51F1" w:rsidRDefault="007830D7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14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EF05B9">
            <w:pPr>
              <w:pStyle w:val="a6"/>
              <w:spacing w:line="276" w:lineRule="auto"/>
              <w:jc w:val="left"/>
            </w:pPr>
          </w:p>
        </w:tc>
        <w:tc>
          <w:tcPr>
            <w:tcW w:w="567" w:type="dxa"/>
          </w:tcPr>
          <w:p w:rsidR="00BF3E22" w:rsidRPr="00AA51F1" w:rsidRDefault="00BF3E22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24</w:t>
            </w:r>
          </w:p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rPr>
                <w:sz w:val="20"/>
                <w:szCs w:val="20"/>
              </w:rPr>
              <w:t>(2</w:t>
            </w:r>
            <w:r w:rsidR="00CB445C" w:rsidRPr="00AA51F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C9204A" w:rsidP="0054016F">
            <w:pPr>
              <w:pStyle w:val="a6"/>
              <w:spacing w:line="276" w:lineRule="auto"/>
              <w:jc w:val="center"/>
            </w:pPr>
            <w:r w:rsidRPr="00AA51F1">
              <w:t>АЦ.06</w:t>
            </w:r>
          </w:p>
        </w:tc>
        <w:tc>
          <w:tcPr>
            <w:tcW w:w="3969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left"/>
            </w:pPr>
            <w:r w:rsidRPr="00AA51F1">
              <w:t>Социальная адаптация и основы социально-правовых знаний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87</w:t>
            </w:r>
          </w:p>
        </w:tc>
        <w:tc>
          <w:tcPr>
            <w:tcW w:w="850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29</w:t>
            </w:r>
          </w:p>
        </w:tc>
        <w:tc>
          <w:tcPr>
            <w:tcW w:w="851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58</w:t>
            </w:r>
          </w:p>
        </w:tc>
        <w:tc>
          <w:tcPr>
            <w:tcW w:w="992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32</w:t>
            </w:r>
          </w:p>
        </w:tc>
        <w:tc>
          <w:tcPr>
            <w:tcW w:w="1418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26</w:t>
            </w:r>
          </w:p>
        </w:tc>
        <w:tc>
          <w:tcPr>
            <w:tcW w:w="992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center"/>
            </w:pPr>
            <w:r w:rsidRPr="00AA51F1">
              <w:t>17 (1</w:t>
            </w:r>
            <w:r w:rsidR="00105442" w:rsidRPr="00AA51F1">
              <w:t>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24 (1)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17 (1)</w:t>
            </w: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7830D7" w:rsidRPr="00AA51F1" w:rsidTr="00EF0EDB">
        <w:trPr>
          <w:trHeight w:val="163"/>
        </w:trPr>
        <w:tc>
          <w:tcPr>
            <w:tcW w:w="1276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ОП.00</w:t>
            </w:r>
          </w:p>
        </w:tc>
        <w:tc>
          <w:tcPr>
            <w:tcW w:w="3969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left"/>
              <w:rPr>
                <w:b/>
                <w:i/>
              </w:rPr>
            </w:pPr>
            <w:r w:rsidRPr="00AA51F1">
              <w:rPr>
                <w:b/>
                <w:i/>
              </w:rPr>
              <w:t>Общепрофессиональный цикл</w:t>
            </w:r>
          </w:p>
        </w:tc>
        <w:tc>
          <w:tcPr>
            <w:tcW w:w="851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1\3\0</w:t>
            </w:r>
          </w:p>
        </w:tc>
        <w:tc>
          <w:tcPr>
            <w:tcW w:w="992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648</w:t>
            </w:r>
          </w:p>
        </w:tc>
        <w:tc>
          <w:tcPr>
            <w:tcW w:w="850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216</w:t>
            </w:r>
          </w:p>
        </w:tc>
        <w:tc>
          <w:tcPr>
            <w:tcW w:w="851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432</w:t>
            </w:r>
          </w:p>
        </w:tc>
        <w:tc>
          <w:tcPr>
            <w:tcW w:w="992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170</w:t>
            </w:r>
          </w:p>
        </w:tc>
        <w:tc>
          <w:tcPr>
            <w:tcW w:w="1418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AA51F1">
              <w:rPr>
                <w:b/>
                <w:i/>
              </w:rPr>
              <w:t>262</w:t>
            </w:r>
          </w:p>
        </w:tc>
        <w:tc>
          <w:tcPr>
            <w:tcW w:w="992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153</w:t>
            </w:r>
          </w:p>
        </w:tc>
        <w:tc>
          <w:tcPr>
            <w:tcW w:w="1134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192</w:t>
            </w:r>
          </w:p>
        </w:tc>
        <w:tc>
          <w:tcPr>
            <w:tcW w:w="1134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51</w:t>
            </w:r>
          </w:p>
        </w:tc>
        <w:tc>
          <w:tcPr>
            <w:tcW w:w="567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36</w:t>
            </w:r>
          </w:p>
        </w:tc>
        <w:tc>
          <w:tcPr>
            <w:tcW w:w="567" w:type="dxa"/>
          </w:tcPr>
          <w:p w:rsidR="007830D7" w:rsidRPr="00AA51F1" w:rsidRDefault="007830D7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ОП.01</w:t>
            </w:r>
          </w:p>
        </w:tc>
        <w:tc>
          <w:tcPr>
            <w:tcW w:w="3969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left"/>
            </w:pPr>
            <w:r w:rsidRPr="00AA51F1">
              <w:rPr>
                <w:rStyle w:val="95pt0pt"/>
                <w:sz w:val="24"/>
                <w:szCs w:val="24"/>
              </w:rPr>
              <w:t>Основы микробиологии, санитарии и гигиены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61</w:t>
            </w:r>
          </w:p>
        </w:tc>
        <w:tc>
          <w:tcPr>
            <w:tcW w:w="850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20</w:t>
            </w:r>
          </w:p>
        </w:tc>
        <w:tc>
          <w:tcPr>
            <w:tcW w:w="851" w:type="dxa"/>
          </w:tcPr>
          <w:p w:rsidR="00105442" w:rsidRPr="00AA51F1" w:rsidRDefault="00B40DD9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17</w:t>
            </w:r>
          </w:p>
        </w:tc>
        <w:tc>
          <w:tcPr>
            <w:tcW w:w="1418" w:type="dxa"/>
          </w:tcPr>
          <w:p w:rsidR="00105442" w:rsidRPr="00AA51F1" w:rsidRDefault="00364520" w:rsidP="00364520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24</w:t>
            </w:r>
          </w:p>
        </w:tc>
        <w:tc>
          <w:tcPr>
            <w:tcW w:w="992" w:type="dxa"/>
          </w:tcPr>
          <w:p w:rsidR="00105442" w:rsidRPr="00AA51F1" w:rsidRDefault="00B40DD9" w:rsidP="0054016F">
            <w:pPr>
              <w:pStyle w:val="a6"/>
              <w:spacing w:line="276" w:lineRule="auto"/>
              <w:jc w:val="center"/>
            </w:pPr>
            <w:r w:rsidRPr="00AA51F1">
              <w:t>17 (1</w:t>
            </w:r>
            <w:r w:rsidR="00105442" w:rsidRPr="00AA51F1">
              <w:t>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24 (1)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ОП.02</w:t>
            </w:r>
          </w:p>
        </w:tc>
        <w:tc>
          <w:tcPr>
            <w:tcW w:w="3969" w:type="dxa"/>
          </w:tcPr>
          <w:p w:rsidR="00105442" w:rsidRPr="00AA51F1" w:rsidRDefault="00367BAD" w:rsidP="0054016F">
            <w:pPr>
              <w:pStyle w:val="a6"/>
              <w:spacing w:line="276" w:lineRule="auto"/>
              <w:jc w:val="left"/>
            </w:pPr>
            <w:r w:rsidRPr="00AA51F1">
              <w:rPr>
                <w:rStyle w:val="95pt0pt"/>
                <w:sz w:val="24"/>
                <w:szCs w:val="24"/>
              </w:rPr>
              <w:t>Физиология питания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850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17</w:t>
            </w:r>
          </w:p>
        </w:tc>
        <w:tc>
          <w:tcPr>
            <w:tcW w:w="851" w:type="dxa"/>
          </w:tcPr>
          <w:p w:rsidR="00105442" w:rsidRPr="00AA51F1" w:rsidRDefault="00B40DD9" w:rsidP="0054016F">
            <w:pPr>
              <w:pStyle w:val="a6"/>
              <w:spacing w:line="276" w:lineRule="auto"/>
              <w:jc w:val="center"/>
            </w:pPr>
            <w:r w:rsidRPr="00AA51F1">
              <w:t>34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14</w:t>
            </w:r>
          </w:p>
        </w:tc>
        <w:tc>
          <w:tcPr>
            <w:tcW w:w="1418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</w:t>
            </w:r>
            <w:r w:rsidR="00105442" w:rsidRPr="00AA51F1">
              <w:rPr>
                <w:i/>
              </w:rPr>
              <w:t>0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34 (2)</w:t>
            </w:r>
          </w:p>
        </w:tc>
        <w:tc>
          <w:tcPr>
            <w:tcW w:w="1134" w:type="dxa"/>
          </w:tcPr>
          <w:p w:rsidR="00105442" w:rsidRPr="00AA51F1" w:rsidRDefault="00105442" w:rsidP="00B40DD9">
            <w:pPr>
              <w:pStyle w:val="a6"/>
              <w:spacing w:line="276" w:lineRule="auto"/>
              <w:jc w:val="left"/>
            </w:pP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ОП.03</w:t>
            </w:r>
          </w:p>
        </w:tc>
        <w:tc>
          <w:tcPr>
            <w:tcW w:w="3969" w:type="dxa"/>
          </w:tcPr>
          <w:p w:rsidR="00105442" w:rsidRPr="00AA51F1" w:rsidRDefault="00367BAD" w:rsidP="00367BAD">
            <w:pPr>
              <w:pStyle w:val="a6"/>
              <w:spacing w:line="276" w:lineRule="auto"/>
              <w:jc w:val="left"/>
            </w:pPr>
            <w:r w:rsidRPr="00AA51F1">
              <w:rPr>
                <w:rStyle w:val="95pt0pt"/>
                <w:rFonts w:eastAsia="Calibri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851" w:type="dxa"/>
          </w:tcPr>
          <w:p w:rsidR="00105442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 xml:space="preserve"> ДЗ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123</w:t>
            </w:r>
          </w:p>
        </w:tc>
        <w:tc>
          <w:tcPr>
            <w:tcW w:w="850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851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82</w:t>
            </w:r>
          </w:p>
        </w:tc>
        <w:tc>
          <w:tcPr>
            <w:tcW w:w="992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32</w:t>
            </w:r>
          </w:p>
        </w:tc>
        <w:tc>
          <w:tcPr>
            <w:tcW w:w="1418" w:type="dxa"/>
          </w:tcPr>
          <w:p w:rsidR="00105442" w:rsidRPr="00AA51F1" w:rsidRDefault="0036452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50</w:t>
            </w:r>
          </w:p>
        </w:tc>
        <w:tc>
          <w:tcPr>
            <w:tcW w:w="992" w:type="dxa"/>
          </w:tcPr>
          <w:p w:rsidR="00105442" w:rsidRPr="00AA51F1" w:rsidRDefault="00B40DD9" w:rsidP="0054016F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</w:tcPr>
          <w:p w:rsidR="00105442" w:rsidRPr="00AA51F1" w:rsidRDefault="00771666" w:rsidP="0054016F">
            <w:pPr>
              <w:pStyle w:val="a6"/>
              <w:spacing w:line="276" w:lineRule="auto"/>
              <w:jc w:val="center"/>
            </w:pPr>
            <w:r w:rsidRPr="00AA51F1">
              <w:t>48(2</w:t>
            </w:r>
            <w:r w:rsidR="00B40DD9" w:rsidRPr="00AA51F1">
              <w:t>)</w:t>
            </w:r>
          </w:p>
        </w:tc>
        <w:tc>
          <w:tcPr>
            <w:tcW w:w="1134" w:type="dxa"/>
          </w:tcPr>
          <w:p w:rsidR="00105442" w:rsidRPr="00AA51F1" w:rsidRDefault="00B40DD9" w:rsidP="00B40DD9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AA679A" w:rsidRPr="00AA51F1" w:rsidTr="00B85244">
        <w:trPr>
          <w:trHeight w:val="163"/>
        </w:trPr>
        <w:tc>
          <w:tcPr>
            <w:tcW w:w="1276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ОП.04</w:t>
            </w:r>
          </w:p>
        </w:tc>
        <w:tc>
          <w:tcPr>
            <w:tcW w:w="3969" w:type="dxa"/>
          </w:tcPr>
          <w:p w:rsidR="00AA679A" w:rsidRPr="00AA51F1" w:rsidRDefault="00AA679A" w:rsidP="00367BAD">
            <w:pPr>
              <w:pStyle w:val="a6"/>
              <w:spacing w:line="276" w:lineRule="auto"/>
              <w:jc w:val="left"/>
              <w:rPr>
                <w:rStyle w:val="95pt0pt"/>
                <w:rFonts w:eastAsia="Calibri"/>
                <w:sz w:val="24"/>
                <w:szCs w:val="24"/>
              </w:rPr>
            </w:pPr>
            <w:r w:rsidRPr="00AA51F1">
              <w:rPr>
                <w:rStyle w:val="95pt0pt"/>
                <w:rFonts w:eastAsia="Calibri"/>
                <w:sz w:val="24"/>
                <w:szCs w:val="24"/>
              </w:rPr>
              <w:t>Оборудование и организация рабочего места</w:t>
            </w:r>
          </w:p>
        </w:tc>
        <w:tc>
          <w:tcPr>
            <w:tcW w:w="851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AA679A" w:rsidRPr="00AA51F1" w:rsidRDefault="00997CBF" w:rsidP="0054016F">
            <w:pPr>
              <w:pStyle w:val="a6"/>
              <w:spacing w:line="276" w:lineRule="auto"/>
              <w:jc w:val="center"/>
            </w:pPr>
            <w:r w:rsidRPr="00AA51F1">
              <w:t>147</w:t>
            </w:r>
          </w:p>
        </w:tc>
        <w:tc>
          <w:tcPr>
            <w:tcW w:w="850" w:type="dxa"/>
          </w:tcPr>
          <w:p w:rsidR="00AA679A" w:rsidRPr="00AA51F1" w:rsidRDefault="00997CBF" w:rsidP="0054016F">
            <w:pPr>
              <w:pStyle w:val="a6"/>
              <w:spacing w:line="276" w:lineRule="auto"/>
              <w:jc w:val="center"/>
            </w:pPr>
            <w:r w:rsidRPr="00AA51F1">
              <w:t>48</w:t>
            </w:r>
          </w:p>
        </w:tc>
        <w:tc>
          <w:tcPr>
            <w:tcW w:w="851" w:type="dxa"/>
          </w:tcPr>
          <w:p w:rsidR="00AA679A" w:rsidRPr="00AA51F1" w:rsidRDefault="00B13CE2" w:rsidP="0054016F">
            <w:pPr>
              <w:pStyle w:val="a6"/>
              <w:spacing w:line="276" w:lineRule="auto"/>
              <w:jc w:val="center"/>
            </w:pPr>
            <w:r w:rsidRPr="00AA51F1">
              <w:t>99</w:t>
            </w:r>
          </w:p>
        </w:tc>
        <w:tc>
          <w:tcPr>
            <w:tcW w:w="992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39</w:t>
            </w:r>
          </w:p>
        </w:tc>
        <w:tc>
          <w:tcPr>
            <w:tcW w:w="1418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60</w:t>
            </w:r>
          </w:p>
        </w:tc>
        <w:tc>
          <w:tcPr>
            <w:tcW w:w="992" w:type="dxa"/>
          </w:tcPr>
          <w:p w:rsidR="00AA679A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34(2</w:t>
            </w:r>
            <w:r w:rsidR="00B40DD9" w:rsidRPr="00AA51F1">
              <w:t>)</w:t>
            </w:r>
          </w:p>
        </w:tc>
        <w:tc>
          <w:tcPr>
            <w:tcW w:w="1134" w:type="dxa"/>
          </w:tcPr>
          <w:p w:rsidR="00AA679A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48</w:t>
            </w:r>
            <w:r w:rsidR="00B13CE2" w:rsidRPr="00AA51F1">
              <w:t>(2)</w:t>
            </w:r>
          </w:p>
        </w:tc>
        <w:tc>
          <w:tcPr>
            <w:tcW w:w="1134" w:type="dxa"/>
          </w:tcPr>
          <w:p w:rsidR="00AA679A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17(1</w:t>
            </w:r>
            <w:r w:rsidR="00B13CE2" w:rsidRPr="00AA51F1">
              <w:t>)</w:t>
            </w:r>
          </w:p>
        </w:tc>
        <w:tc>
          <w:tcPr>
            <w:tcW w:w="1134" w:type="dxa"/>
            <w:gridSpan w:val="2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</w:p>
        </w:tc>
      </w:tr>
      <w:tr w:rsidR="00AA679A" w:rsidRPr="00AA51F1" w:rsidTr="00B85244">
        <w:trPr>
          <w:trHeight w:val="163"/>
        </w:trPr>
        <w:tc>
          <w:tcPr>
            <w:tcW w:w="1276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ОП.05</w:t>
            </w:r>
          </w:p>
        </w:tc>
        <w:tc>
          <w:tcPr>
            <w:tcW w:w="3969" w:type="dxa"/>
          </w:tcPr>
          <w:p w:rsidR="00AA679A" w:rsidRPr="00AA51F1" w:rsidRDefault="00AA679A" w:rsidP="00367BAD">
            <w:pPr>
              <w:pStyle w:val="a6"/>
              <w:spacing w:line="276" w:lineRule="auto"/>
              <w:jc w:val="left"/>
              <w:rPr>
                <w:rStyle w:val="95pt0pt"/>
                <w:rFonts w:eastAsia="Calibri"/>
                <w:sz w:val="24"/>
                <w:szCs w:val="24"/>
              </w:rPr>
            </w:pPr>
            <w:r w:rsidRPr="00AA51F1">
              <w:rPr>
                <w:rStyle w:val="95pt0pt"/>
                <w:rFonts w:eastAsia="Calibri"/>
                <w:sz w:val="24"/>
                <w:szCs w:val="24"/>
              </w:rPr>
              <w:t>Охрана труда</w:t>
            </w:r>
          </w:p>
        </w:tc>
        <w:tc>
          <w:tcPr>
            <w:tcW w:w="851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З</w:t>
            </w:r>
          </w:p>
        </w:tc>
        <w:tc>
          <w:tcPr>
            <w:tcW w:w="992" w:type="dxa"/>
          </w:tcPr>
          <w:p w:rsidR="00AA679A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61</w:t>
            </w:r>
          </w:p>
        </w:tc>
        <w:tc>
          <w:tcPr>
            <w:tcW w:w="850" w:type="dxa"/>
          </w:tcPr>
          <w:p w:rsidR="00AA679A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20</w:t>
            </w:r>
          </w:p>
        </w:tc>
        <w:tc>
          <w:tcPr>
            <w:tcW w:w="851" w:type="dxa"/>
          </w:tcPr>
          <w:p w:rsidR="00AA679A" w:rsidRPr="00AA51F1" w:rsidRDefault="00B40DD9" w:rsidP="0054016F">
            <w:pPr>
              <w:pStyle w:val="a6"/>
              <w:spacing w:line="276" w:lineRule="auto"/>
              <w:jc w:val="center"/>
            </w:pPr>
            <w:r w:rsidRPr="00AA51F1">
              <w:t>41</w:t>
            </w:r>
          </w:p>
        </w:tc>
        <w:tc>
          <w:tcPr>
            <w:tcW w:w="992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17</w:t>
            </w:r>
          </w:p>
        </w:tc>
        <w:tc>
          <w:tcPr>
            <w:tcW w:w="1418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24</w:t>
            </w:r>
          </w:p>
        </w:tc>
        <w:tc>
          <w:tcPr>
            <w:tcW w:w="992" w:type="dxa"/>
          </w:tcPr>
          <w:p w:rsidR="00AA679A" w:rsidRPr="00AA51F1" w:rsidRDefault="00B13CE2" w:rsidP="0054016F">
            <w:pPr>
              <w:pStyle w:val="a6"/>
              <w:spacing w:line="276" w:lineRule="auto"/>
              <w:jc w:val="center"/>
            </w:pPr>
            <w:r w:rsidRPr="00AA51F1">
              <w:t>17(1)</w:t>
            </w:r>
          </w:p>
        </w:tc>
        <w:tc>
          <w:tcPr>
            <w:tcW w:w="1134" w:type="dxa"/>
          </w:tcPr>
          <w:p w:rsidR="00AA679A" w:rsidRPr="00AA51F1" w:rsidRDefault="00B13CE2" w:rsidP="0054016F">
            <w:pPr>
              <w:pStyle w:val="a6"/>
              <w:spacing w:line="276" w:lineRule="auto"/>
              <w:jc w:val="center"/>
            </w:pPr>
            <w:r w:rsidRPr="00AA51F1">
              <w:t>24(1)</w:t>
            </w:r>
          </w:p>
        </w:tc>
        <w:tc>
          <w:tcPr>
            <w:tcW w:w="1134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</w:p>
        </w:tc>
      </w:tr>
      <w:tr w:rsidR="00AA679A" w:rsidRPr="00AA51F1" w:rsidTr="00B85244">
        <w:trPr>
          <w:trHeight w:val="163"/>
        </w:trPr>
        <w:tc>
          <w:tcPr>
            <w:tcW w:w="1276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ОП.06</w:t>
            </w:r>
          </w:p>
        </w:tc>
        <w:tc>
          <w:tcPr>
            <w:tcW w:w="3969" w:type="dxa"/>
          </w:tcPr>
          <w:p w:rsidR="00AA679A" w:rsidRPr="00AA51F1" w:rsidRDefault="00AA679A" w:rsidP="00367BAD">
            <w:pPr>
              <w:pStyle w:val="a6"/>
              <w:spacing w:line="276" w:lineRule="auto"/>
              <w:jc w:val="left"/>
              <w:rPr>
                <w:rStyle w:val="95pt0pt"/>
                <w:rFonts w:eastAsia="Calibri"/>
                <w:sz w:val="24"/>
                <w:szCs w:val="24"/>
              </w:rPr>
            </w:pPr>
            <w:r w:rsidRPr="00AA51F1">
              <w:rPr>
                <w:rStyle w:val="95pt0pt"/>
                <w:rFonts w:eastAsia="Calibri"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851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  <w:r w:rsidRPr="00AA51F1">
              <w:t>З</w:t>
            </w:r>
          </w:p>
        </w:tc>
        <w:tc>
          <w:tcPr>
            <w:tcW w:w="992" w:type="dxa"/>
          </w:tcPr>
          <w:p w:rsidR="00AA679A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87</w:t>
            </w:r>
          </w:p>
        </w:tc>
        <w:tc>
          <w:tcPr>
            <w:tcW w:w="850" w:type="dxa"/>
          </w:tcPr>
          <w:p w:rsidR="00AA679A" w:rsidRPr="00AA51F1" w:rsidRDefault="00364520" w:rsidP="0054016F">
            <w:pPr>
              <w:pStyle w:val="a6"/>
              <w:spacing w:line="276" w:lineRule="auto"/>
              <w:jc w:val="center"/>
            </w:pPr>
            <w:r w:rsidRPr="00AA51F1">
              <w:t>29</w:t>
            </w:r>
          </w:p>
        </w:tc>
        <w:tc>
          <w:tcPr>
            <w:tcW w:w="851" w:type="dxa"/>
          </w:tcPr>
          <w:p w:rsidR="00AA679A" w:rsidRPr="00AA51F1" w:rsidRDefault="00771666" w:rsidP="0054016F">
            <w:pPr>
              <w:pStyle w:val="a6"/>
              <w:spacing w:line="276" w:lineRule="auto"/>
              <w:jc w:val="center"/>
            </w:pPr>
            <w:r w:rsidRPr="00AA51F1">
              <w:t>58</w:t>
            </w:r>
          </w:p>
        </w:tc>
        <w:tc>
          <w:tcPr>
            <w:tcW w:w="992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24</w:t>
            </w:r>
          </w:p>
        </w:tc>
        <w:tc>
          <w:tcPr>
            <w:tcW w:w="1418" w:type="dxa"/>
          </w:tcPr>
          <w:p w:rsidR="00AA679A" w:rsidRPr="00AA51F1" w:rsidRDefault="00EA3390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34</w:t>
            </w:r>
          </w:p>
        </w:tc>
        <w:tc>
          <w:tcPr>
            <w:tcW w:w="992" w:type="dxa"/>
          </w:tcPr>
          <w:p w:rsidR="00AA679A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34</w:t>
            </w:r>
            <w:r w:rsidR="00B13CE2" w:rsidRPr="00AA51F1">
              <w:t>(2)</w:t>
            </w:r>
          </w:p>
        </w:tc>
        <w:tc>
          <w:tcPr>
            <w:tcW w:w="1134" w:type="dxa"/>
          </w:tcPr>
          <w:p w:rsidR="00AA679A" w:rsidRPr="00AA51F1" w:rsidRDefault="00771666" w:rsidP="0054016F">
            <w:pPr>
              <w:pStyle w:val="a6"/>
              <w:spacing w:line="276" w:lineRule="auto"/>
              <w:jc w:val="center"/>
            </w:pPr>
            <w:r w:rsidRPr="00AA51F1">
              <w:t>24(1</w:t>
            </w:r>
            <w:r w:rsidR="00B13CE2" w:rsidRPr="00AA51F1">
              <w:t>)</w:t>
            </w:r>
          </w:p>
        </w:tc>
        <w:tc>
          <w:tcPr>
            <w:tcW w:w="1134" w:type="dxa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AA679A" w:rsidRPr="00AA51F1" w:rsidRDefault="00AA679A" w:rsidP="0054016F">
            <w:pPr>
              <w:pStyle w:val="a6"/>
              <w:spacing w:line="276" w:lineRule="auto"/>
              <w:jc w:val="center"/>
            </w:pP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CB445C" w:rsidP="00AA51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51F1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969" w:type="dxa"/>
          </w:tcPr>
          <w:p w:rsidR="00CB445C" w:rsidRPr="00AA51F1" w:rsidRDefault="00CB445C" w:rsidP="00AA51F1">
            <w:pPr>
              <w:pStyle w:val="ab"/>
              <w:rPr>
                <w:rStyle w:val="95pt0pt"/>
                <w:rFonts w:eastAsia="Calibri"/>
                <w:sz w:val="24"/>
                <w:szCs w:val="24"/>
              </w:rPr>
            </w:pPr>
            <w:r w:rsidRPr="00AA51F1">
              <w:rPr>
                <w:rStyle w:val="95pt0pt"/>
                <w:rFonts w:eastAsia="Calibri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851" w:type="dxa"/>
          </w:tcPr>
          <w:p w:rsidR="00CB445C" w:rsidRPr="00AA51F1" w:rsidRDefault="00364520" w:rsidP="00AA51F1">
            <w:pPr>
              <w:pStyle w:val="ab"/>
            </w:pPr>
            <w:r w:rsidRPr="00AA51F1">
              <w:t>ДЗ</w:t>
            </w:r>
          </w:p>
        </w:tc>
        <w:tc>
          <w:tcPr>
            <w:tcW w:w="992" w:type="dxa"/>
          </w:tcPr>
          <w:p w:rsidR="00CB445C" w:rsidRPr="00AA51F1" w:rsidRDefault="00364520" w:rsidP="00AA51F1">
            <w:pPr>
              <w:pStyle w:val="ab"/>
            </w:pPr>
            <w:r w:rsidRPr="00AA51F1">
              <w:t>61</w:t>
            </w:r>
          </w:p>
        </w:tc>
        <w:tc>
          <w:tcPr>
            <w:tcW w:w="850" w:type="dxa"/>
          </w:tcPr>
          <w:p w:rsidR="00CB445C" w:rsidRPr="00AA51F1" w:rsidRDefault="00364520" w:rsidP="00AA51F1">
            <w:pPr>
              <w:pStyle w:val="ab"/>
            </w:pPr>
            <w:r w:rsidRPr="00AA51F1">
              <w:t>20</w:t>
            </w:r>
          </w:p>
        </w:tc>
        <w:tc>
          <w:tcPr>
            <w:tcW w:w="851" w:type="dxa"/>
          </w:tcPr>
          <w:p w:rsidR="00CB445C" w:rsidRPr="00AA51F1" w:rsidRDefault="008932EB" w:rsidP="00AA51F1">
            <w:pPr>
              <w:pStyle w:val="ab"/>
            </w:pPr>
            <w:r w:rsidRPr="00AA51F1">
              <w:t>41</w:t>
            </w:r>
          </w:p>
        </w:tc>
        <w:tc>
          <w:tcPr>
            <w:tcW w:w="992" w:type="dxa"/>
          </w:tcPr>
          <w:p w:rsidR="00CB445C" w:rsidRPr="00AA51F1" w:rsidRDefault="008932EB" w:rsidP="00AA51F1">
            <w:pPr>
              <w:pStyle w:val="ab"/>
              <w:rPr>
                <w:i/>
              </w:rPr>
            </w:pPr>
            <w:r w:rsidRPr="00AA51F1">
              <w:rPr>
                <w:i/>
              </w:rPr>
              <w:t>17</w:t>
            </w:r>
          </w:p>
        </w:tc>
        <w:tc>
          <w:tcPr>
            <w:tcW w:w="1418" w:type="dxa"/>
          </w:tcPr>
          <w:p w:rsidR="00CB445C" w:rsidRPr="00AA51F1" w:rsidRDefault="008932EB" w:rsidP="00AA51F1">
            <w:pPr>
              <w:pStyle w:val="ab"/>
              <w:rPr>
                <w:i/>
              </w:rPr>
            </w:pPr>
            <w:r w:rsidRPr="00AA51F1">
              <w:rPr>
                <w:i/>
              </w:rPr>
              <w:t>2</w:t>
            </w:r>
            <w:r w:rsidR="00CB445C" w:rsidRPr="00AA51F1">
              <w:rPr>
                <w:i/>
              </w:rPr>
              <w:t>4</w:t>
            </w:r>
          </w:p>
        </w:tc>
        <w:tc>
          <w:tcPr>
            <w:tcW w:w="992" w:type="dxa"/>
          </w:tcPr>
          <w:p w:rsidR="00CB445C" w:rsidRPr="00AA51F1" w:rsidRDefault="00CB445C" w:rsidP="00AA51F1">
            <w:pPr>
              <w:pStyle w:val="ab"/>
            </w:pPr>
          </w:p>
        </w:tc>
        <w:tc>
          <w:tcPr>
            <w:tcW w:w="1134" w:type="dxa"/>
          </w:tcPr>
          <w:p w:rsidR="00CB445C" w:rsidRPr="00AA51F1" w:rsidRDefault="00CB445C" w:rsidP="00AA51F1">
            <w:pPr>
              <w:pStyle w:val="ab"/>
            </w:pPr>
            <w:r w:rsidRPr="00AA51F1">
              <w:t>24(1)</w:t>
            </w:r>
          </w:p>
        </w:tc>
        <w:tc>
          <w:tcPr>
            <w:tcW w:w="1134" w:type="dxa"/>
          </w:tcPr>
          <w:p w:rsidR="00CB445C" w:rsidRPr="00AA51F1" w:rsidRDefault="00CB445C" w:rsidP="00AA51F1">
            <w:pPr>
              <w:pStyle w:val="ab"/>
            </w:pPr>
            <w:r w:rsidRPr="00AA51F1">
              <w:t>17(1)</w:t>
            </w:r>
          </w:p>
        </w:tc>
        <w:tc>
          <w:tcPr>
            <w:tcW w:w="567" w:type="dxa"/>
          </w:tcPr>
          <w:p w:rsidR="00CB445C" w:rsidRPr="00AA51F1" w:rsidRDefault="00CB445C" w:rsidP="00AA51F1">
            <w:pPr>
              <w:pStyle w:val="ab"/>
            </w:pPr>
          </w:p>
        </w:tc>
        <w:tc>
          <w:tcPr>
            <w:tcW w:w="567" w:type="dxa"/>
          </w:tcPr>
          <w:p w:rsidR="00CB445C" w:rsidRPr="00AA51F1" w:rsidRDefault="00CB445C" w:rsidP="00AA51F1">
            <w:pPr>
              <w:pStyle w:val="ab"/>
            </w:pP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ОП.06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</w:pPr>
            <w:r w:rsidRPr="00AA51F1">
              <w:t>Безопасность жизнедеятельности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CB445C" w:rsidRPr="00AA51F1" w:rsidRDefault="00997CBF" w:rsidP="0054016F">
            <w:pPr>
              <w:pStyle w:val="a6"/>
              <w:spacing w:line="276" w:lineRule="auto"/>
              <w:jc w:val="center"/>
            </w:pPr>
            <w:r w:rsidRPr="00AA51F1">
              <w:t>54</w:t>
            </w:r>
          </w:p>
        </w:tc>
        <w:tc>
          <w:tcPr>
            <w:tcW w:w="850" w:type="dxa"/>
          </w:tcPr>
          <w:p w:rsidR="00CB445C" w:rsidRPr="00AA51F1" w:rsidRDefault="00997CBF" w:rsidP="0054016F">
            <w:pPr>
              <w:pStyle w:val="a6"/>
              <w:spacing w:line="276" w:lineRule="auto"/>
              <w:jc w:val="center"/>
            </w:pPr>
            <w:r w:rsidRPr="00AA51F1">
              <w:t>18</w:t>
            </w:r>
          </w:p>
        </w:tc>
        <w:tc>
          <w:tcPr>
            <w:tcW w:w="851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36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10</w:t>
            </w:r>
          </w:p>
        </w:tc>
        <w:tc>
          <w:tcPr>
            <w:tcW w:w="1418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26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567" w:type="dxa"/>
          </w:tcPr>
          <w:p w:rsidR="00BF3E22" w:rsidRPr="00AA51F1" w:rsidRDefault="008932EB" w:rsidP="008932EB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36</w:t>
            </w:r>
          </w:p>
          <w:p w:rsidR="00CB445C" w:rsidRPr="00AA51F1" w:rsidRDefault="00CB445C" w:rsidP="008932EB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lastRenderedPageBreak/>
              <w:t>(</w:t>
            </w:r>
            <w:r w:rsidR="008932EB" w:rsidRPr="00AA51F1">
              <w:rPr>
                <w:sz w:val="20"/>
                <w:szCs w:val="20"/>
              </w:rPr>
              <w:t>3</w:t>
            </w:r>
            <w:r w:rsidRPr="00AA51F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B445C" w:rsidRPr="00AA51F1" w:rsidTr="00EF0EDB">
        <w:trPr>
          <w:trHeight w:val="315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lastRenderedPageBreak/>
              <w:t>ПП.00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  <w:rPr>
                <w:b/>
                <w:i/>
              </w:rPr>
            </w:pPr>
            <w:r w:rsidRPr="00AA51F1">
              <w:rPr>
                <w:b/>
                <w:i/>
              </w:rPr>
              <w:t>Профессиональный цикл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0\4\1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2928</w:t>
            </w:r>
          </w:p>
        </w:tc>
        <w:tc>
          <w:tcPr>
            <w:tcW w:w="850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</w:rPr>
              <w:t>168</w:t>
            </w:r>
          </w:p>
        </w:tc>
        <w:tc>
          <w:tcPr>
            <w:tcW w:w="851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1548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136</w:t>
            </w:r>
          </w:p>
        </w:tc>
        <w:tc>
          <w:tcPr>
            <w:tcW w:w="1418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1412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238</w:t>
            </w:r>
          </w:p>
        </w:tc>
        <w:tc>
          <w:tcPr>
            <w:tcW w:w="1134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360</w:t>
            </w:r>
          </w:p>
        </w:tc>
        <w:tc>
          <w:tcPr>
            <w:tcW w:w="1134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374</w:t>
            </w:r>
          </w:p>
        </w:tc>
        <w:tc>
          <w:tcPr>
            <w:tcW w:w="567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1F1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1F1">
              <w:rPr>
                <w:b/>
                <w:sz w:val="20"/>
                <w:szCs w:val="20"/>
              </w:rPr>
              <w:t>300</w:t>
            </w:r>
          </w:p>
        </w:tc>
      </w:tr>
      <w:tr w:rsidR="00CB445C" w:rsidRPr="00AA51F1" w:rsidTr="00EF0EDB">
        <w:trPr>
          <w:trHeight w:val="265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ПМ.00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  <w:rPr>
                <w:u w:val="single"/>
              </w:rPr>
            </w:pPr>
            <w:r w:rsidRPr="00AA51F1">
              <w:rPr>
                <w:u w:val="single"/>
              </w:rPr>
              <w:t>Профессиональные модули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0\4\1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lang w:val="en-US"/>
              </w:rPr>
              <w:t>2928</w:t>
            </w:r>
          </w:p>
        </w:tc>
        <w:tc>
          <w:tcPr>
            <w:tcW w:w="850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AA51F1">
              <w:rPr>
                <w:b/>
                <w:i/>
              </w:rPr>
              <w:t>168</w:t>
            </w:r>
          </w:p>
        </w:tc>
        <w:tc>
          <w:tcPr>
            <w:tcW w:w="851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  <w:lang w:val="en-US"/>
              </w:rPr>
              <w:t>1548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AA51F1">
              <w:rPr>
                <w:b/>
                <w:i/>
                <w:lang w:val="en-US"/>
              </w:rPr>
              <w:t>136</w:t>
            </w:r>
          </w:p>
        </w:tc>
        <w:tc>
          <w:tcPr>
            <w:tcW w:w="1418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  <w:lang w:val="en-US"/>
              </w:rPr>
            </w:pPr>
            <w:r w:rsidRPr="00AA51F1">
              <w:rPr>
                <w:b/>
                <w:i/>
                <w:lang w:val="en-US"/>
              </w:rPr>
              <w:t>1412</w:t>
            </w:r>
          </w:p>
        </w:tc>
        <w:tc>
          <w:tcPr>
            <w:tcW w:w="992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238</w:t>
            </w:r>
          </w:p>
        </w:tc>
        <w:tc>
          <w:tcPr>
            <w:tcW w:w="1134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360</w:t>
            </w:r>
          </w:p>
        </w:tc>
        <w:tc>
          <w:tcPr>
            <w:tcW w:w="1134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374</w:t>
            </w:r>
          </w:p>
        </w:tc>
        <w:tc>
          <w:tcPr>
            <w:tcW w:w="567" w:type="dxa"/>
          </w:tcPr>
          <w:p w:rsidR="00CB445C" w:rsidRPr="00AA51F1" w:rsidRDefault="00EE534A" w:rsidP="0054016F">
            <w:pPr>
              <w:pStyle w:val="a6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A51F1">
              <w:rPr>
                <w:b/>
                <w:i/>
                <w:sz w:val="20"/>
                <w:szCs w:val="20"/>
              </w:rPr>
              <w:t>276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A51F1">
              <w:rPr>
                <w:b/>
                <w:i/>
                <w:sz w:val="20"/>
                <w:szCs w:val="20"/>
              </w:rPr>
              <w:t>300</w:t>
            </w:r>
          </w:p>
        </w:tc>
      </w:tr>
      <w:tr w:rsidR="00105442" w:rsidRPr="00AA51F1" w:rsidTr="00B85244">
        <w:trPr>
          <w:trHeight w:val="285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ПМ.01</w:t>
            </w:r>
          </w:p>
        </w:tc>
        <w:tc>
          <w:tcPr>
            <w:tcW w:w="3969" w:type="dxa"/>
          </w:tcPr>
          <w:p w:rsidR="00105442" w:rsidRPr="00AA51F1" w:rsidRDefault="00B13CE2" w:rsidP="00B13CE2">
            <w:pPr>
              <w:pStyle w:val="a6"/>
              <w:spacing w:line="276" w:lineRule="auto"/>
              <w:jc w:val="left"/>
            </w:pPr>
            <w:r w:rsidRPr="00AA51F1">
              <w:rPr>
                <w:rFonts w:eastAsia="Courier New"/>
                <w:b/>
                <w:bCs/>
                <w:color w:val="000000"/>
                <w:spacing w:val="3"/>
                <w:lang w:bidi="ru-RU"/>
              </w:rPr>
              <w:t>Приготовление блюд из овощей и грибов, рыбы, мяса и домашней птицы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Э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54016F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  <w:r w:rsidRPr="00AA51F1">
              <w:rPr>
                <w:i/>
                <w:lang w:val="en-US"/>
              </w:rPr>
              <w:t>2928</w:t>
            </w:r>
          </w:p>
        </w:tc>
        <w:tc>
          <w:tcPr>
            <w:tcW w:w="850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7E417E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  <w:r w:rsidRPr="00AA51F1">
              <w:rPr>
                <w:i/>
              </w:rPr>
              <w:t>168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BF3E22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  <w:lang w:val="en-US"/>
              </w:rPr>
              <w:t>1548</w:t>
            </w:r>
          </w:p>
        </w:tc>
        <w:tc>
          <w:tcPr>
            <w:tcW w:w="992" w:type="dxa"/>
          </w:tcPr>
          <w:p w:rsidR="00105442" w:rsidRPr="00AA51F1" w:rsidRDefault="007E417E" w:rsidP="007E417E">
            <w:pPr>
              <w:pStyle w:val="a6"/>
              <w:spacing w:before="240" w:line="276" w:lineRule="auto"/>
              <w:jc w:val="center"/>
              <w:rPr>
                <w:i/>
              </w:rPr>
            </w:pPr>
            <w:r w:rsidRPr="00AA51F1">
              <w:rPr>
                <w:i/>
                <w:lang w:val="en-US"/>
              </w:rPr>
              <w:t>1</w:t>
            </w:r>
            <w:r w:rsidRPr="00AA51F1">
              <w:rPr>
                <w:i/>
              </w:rPr>
              <w:t>36</w:t>
            </w:r>
          </w:p>
        </w:tc>
        <w:tc>
          <w:tcPr>
            <w:tcW w:w="1418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</w:p>
          <w:p w:rsidR="00105442" w:rsidRPr="00AA51F1" w:rsidRDefault="007E0005" w:rsidP="0054016F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  <w:r w:rsidRPr="00AA51F1">
              <w:rPr>
                <w:i/>
                <w:lang w:val="en-US"/>
              </w:rPr>
              <w:t>1412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238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7E417E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360</w:t>
            </w: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374</w:t>
            </w: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i/>
              </w:rPr>
            </w:pPr>
          </w:p>
          <w:p w:rsidR="00105442" w:rsidRPr="00AA51F1" w:rsidRDefault="007E417E" w:rsidP="0054016F">
            <w:pPr>
              <w:pStyle w:val="a6"/>
              <w:spacing w:line="276" w:lineRule="auto"/>
              <w:jc w:val="center"/>
              <w:rPr>
                <w:i/>
              </w:rPr>
            </w:pPr>
            <w:r w:rsidRPr="00AA51F1">
              <w:rPr>
                <w:i/>
              </w:rPr>
              <w:t>576</w:t>
            </w: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МДК.01.01</w:t>
            </w:r>
          </w:p>
        </w:tc>
        <w:tc>
          <w:tcPr>
            <w:tcW w:w="3969" w:type="dxa"/>
          </w:tcPr>
          <w:p w:rsidR="00105442" w:rsidRPr="00AA51F1" w:rsidRDefault="00B13CE2" w:rsidP="00B13CE2">
            <w:pPr>
              <w:pStyle w:val="a6"/>
              <w:spacing w:line="276" w:lineRule="auto"/>
              <w:jc w:val="left"/>
            </w:pPr>
            <w:r w:rsidRPr="00AA51F1">
              <w:rPr>
                <w:rFonts w:eastAsia="Courier New"/>
                <w:color w:val="000000"/>
                <w:spacing w:val="6"/>
                <w:lang w:bidi="ru-RU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  <w:r w:rsidRPr="00AA51F1">
              <w:t>ДЗ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t>3</w:t>
            </w:r>
            <w:r w:rsidR="00BF3E22" w:rsidRPr="00AA51F1"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t>10</w:t>
            </w:r>
            <w:r w:rsidR="00BF3E22" w:rsidRPr="00AA51F1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105442" w:rsidRPr="00AA51F1" w:rsidRDefault="009B6FF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t>20</w:t>
            </w:r>
            <w:r w:rsidR="00B13CE2" w:rsidRPr="00AA51F1">
              <w:t>8</w:t>
            </w:r>
          </w:p>
        </w:tc>
        <w:tc>
          <w:tcPr>
            <w:tcW w:w="992" w:type="dxa"/>
          </w:tcPr>
          <w:p w:rsidR="00105442" w:rsidRPr="00AA51F1" w:rsidRDefault="00BF3E22" w:rsidP="0054016F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  <w:r w:rsidRPr="00AA51F1">
              <w:rPr>
                <w:i/>
                <w:lang w:val="en-US"/>
              </w:rPr>
              <w:t>84</w:t>
            </w:r>
          </w:p>
        </w:tc>
        <w:tc>
          <w:tcPr>
            <w:tcW w:w="1418" w:type="dxa"/>
          </w:tcPr>
          <w:p w:rsidR="00105442" w:rsidRPr="00AA51F1" w:rsidRDefault="00BF3E22" w:rsidP="0054016F">
            <w:pPr>
              <w:pStyle w:val="a6"/>
              <w:spacing w:line="276" w:lineRule="auto"/>
              <w:jc w:val="center"/>
              <w:rPr>
                <w:i/>
                <w:lang w:val="en-US"/>
              </w:rPr>
            </w:pPr>
            <w:r w:rsidRPr="00AA51F1">
              <w:rPr>
                <w:i/>
                <w:lang w:val="en-US"/>
              </w:rPr>
              <w:t>124</w:t>
            </w:r>
          </w:p>
        </w:tc>
        <w:tc>
          <w:tcPr>
            <w:tcW w:w="992" w:type="dxa"/>
          </w:tcPr>
          <w:p w:rsidR="00105442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136 (8</w:t>
            </w:r>
            <w:r w:rsidR="00105442" w:rsidRPr="00AA51F1">
              <w:t>)</w:t>
            </w:r>
          </w:p>
        </w:tc>
        <w:tc>
          <w:tcPr>
            <w:tcW w:w="1134" w:type="dxa"/>
          </w:tcPr>
          <w:p w:rsidR="00105442" w:rsidRPr="00AA51F1" w:rsidRDefault="009B6FF2" w:rsidP="0054016F">
            <w:pPr>
              <w:pStyle w:val="a6"/>
              <w:spacing w:line="276" w:lineRule="auto"/>
              <w:jc w:val="center"/>
            </w:pPr>
            <w:r w:rsidRPr="00AA51F1">
              <w:t>72 (3</w:t>
            </w:r>
            <w:r w:rsidR="00105442" w:rsidRPr="00AA51F1">
              <w:t>)</w:t>
            </w:r>
          </w:p>
        </w:tc>
        <w:tc>
          <w:tcPr>
            <w:tcW w:w="1134" w:type="dxa"/>
          </w:tcPr>
          <w:p w:rsidR="00105442" w:rsidRPr="00AA51F1" w:rsidRDefault="00105442" w:rsidP="009B6FF2">
            <w:pPr>
              <w:pStyle w:val="a6"/>
              <w:spacing w:line="276" w:lineRule="auto"/>
              <w:jc w:val="left"/>
            </w:pP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105442" w:rsidRPr="00AA51F1" w:rsidTr="00B85244">
        <w:trPr>
          <w:trHeight w:val="163"/>
        </w:trPr>
        <w:tc>
          <w:tcPr>
            <w:tcW w:w="1276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МДК.01.02</w:t>
            </w:r>
          </w:p>
        </w:tc>
        <w:tc>
          <w:tcPr>
            <w:tcW w:w="3969" w:type="dxa"/>
          </w:tcPr>
          <w:p w:rsidR="00105442" w:rsidRPr="00AA51F1" w:rsidRDefault="00B13CE2" w:rsidP="0054016F">
            <w:pPr>
              <w:pStyle w:val="a6"/>
              <w:spacing w:line="276" w:lineRule="auto"/>
              <w:jc w:val="left"/>
            </w:pPr>
            <w:r w:rsidRPr="00AA51F1">
              <w:rPr>
                <w:rFonts w:eastAsia="Courier New"/>
                <w:color w:val="000000"/>
                <w:spacing w:val="6"/>
                <w:lang w:bidi="ru-RU"/>
              </w:rPr>
              <w:t>Технология обработки сырья и приготовления блюд из рыбы</w:t>
            </w:r>
          </w:p>
        </w:tc>
        <w:tc>
          <w:tcPr>
            <w:tcW w:w="851" w:type="dxa"/>
          </w:tcPr>
          <w:p w:rsidR="00105442" w:rsidRPr="00AA51F1" w:rsidRDefault="00105442" w:rsidP="00540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F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105442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102</w:t>
            </w:r>
          </w:p>
        </w:tc>
        <w:tc>
          <w:tcPr>
            <w:tcW w:w="850" w:type="dxa"/>
          </w:tcPr>
          <w:p w:rsidR="00105442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34</w:t>
            </w:r>
          </w:p>
        </w:tc>
        <w:tc>
          <w:tcPr>
            <w:tcW w:w="851" w:type="dxa"/>
          </w:tcPr>
          <w:p w:rsidR="00105442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68</w:t>
            </w:r>
          </w:p>
        </w:tc>
        <w:tc>
          <w:tcPr>
            <w:tcW w:w="992" w:type="dxa"/>
          </w:tcPr>
          <w:p w:rsidR="00105442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28</w:t>
            </w:r>
          </w:p>
        </w:tc>
        <w:tc>
          <w:tcPr>
            <w:tcW w:w="1418" w:type="dxa"/>
          </w:tcPr>
          <w:p w:rsidR="00105442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40</w:t>
            </w:r>
          </w:p>
        </w:tc>
        <w:tc>
          <w:tcPr>
            <w:tcW w:w="992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105442" w:rsidRPr="00AA51F1" w:rsidRDefault="00EF05B9" w:rsidP="0054016F">
            <w:pPr>
              <w:pStyle w:val="a6"/>
              <w:spacing w:line="276" w:lineRule="auto"/>
              <w:jc w:val="center"/>
            </w:pPr>
            <w:r w:rsidRPr="00AA51F1">
              <w:t>68(4)</w:t>
            </w:r>
          </w:p>
        </w:tc>
        <w:tc>
          <w:tcPr>
            <w:tcW w:w="1134" w:type="dxa"/>
            <w:gridSpan w:val="2"/>
          </w:tcPr>
          <w:p w:rsidR="00105442" w:rsidRPr="00AA51F1" w:rsidRDefault="00105442" w:rsidP="0054016F">
            <w:pPr>
              <w:pStyle w:val="a6"/>
              <w:spacing w:line="276" w:lineRule="auto"/>
              <w:jc w:val="center"/>
            </w:pP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EF0EDB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МДК.01.03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  <w:rPr>
                <w:rFonts w:eastAsia="Courier New"/>
                <w:color w:val="000000"/>
                <w:spacing w:val="6"/>
                <w:lang w:bidi="ru-RU"/>
              </w:rPr>
            </w:pPr>
            <w:r w:rsidRPr="00AA51F1">
              <w:rPr>
                <w:rFonts w:eastAsia="Courier New"/>
                <w:color w:val="000000"/>
                <w:spacing w:val="6"/>
                <w:lang w:bidi="ru-RU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F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90</w:t>
            </w:r>
          </w:p>
        </w:tc>
        <w:tc>
          <w:tcPr>
            <w:tcW w:w="850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30</w:t>
            </w:r>
          </w:p>
        </w:tc>
        <w:tc>
          <w:tcPr>
            <w:tcW w:w="851" w:type="dxa"/>
          </w:tcPr>
          <w:p w:rsidR="00CB445C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60</w:t>
            </w:r>
          </w:p>
        </w:tc>
        <w:tc>
          <w:tcPr>
            <w:tcW w:w="992" w:type="dxa"/>
          </w:tcPr>
          <w:p w:rsidR="00CB445C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24</w:t>
            </w:r>
          </w:p>
        </w:tc>
        <w:tc>
          <w:tcPr>
            <w:tcW w:w="1418" w:type="dxa"/>
          </w:tcPr>
          <w:p w:rsidR="00CB445C" w:rsidRPr="00AA51F1" w:rsidRDefault="008932EB" w:rsidP="0054016F">
            <w:pPr>
              <w:pStyle w:val="a6"/>
              <w:spacing w:line="276" w:lineRule="auto"/>
              <w:jc w:val="center"/>
            </w:pPr>
            <w:r w:rsidRPr="00AA51F1">
              <w:t>36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567" w:type="dxa"/>
          </w:tcPr>
          <w:p w:rsidR="00CB445C" w:rsidRPr="00AA51F1" w:rsidRDefault="008932EB" w:rsidP="00CB445C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60</w:t>
            </w:r>
          </w:p>
          <w:p w:rsidR="00CB445C" w:rsidRPr="00AA51F1" w:rsidRDefault="008932EB" w:rsidP="00CB445C">
            <w:pPr>
              <w:pStyle w:val="a6"/>
              <w:spacing w:line="276" w:lineRule="auto"/>
              <w:jc w:val="left"/>
            </w:pPr>
            <w:r w:rsidRPr="00AA51F1">
              <w:rPr>
                <w:sz w:val="20"/>
                <w:szCs w:val="20"/>
              </w:rPr>
              <w:t>(5</w:t>
            </w:r>
            <w:r w:rsidR="00CB445C" w:rsidRPr="00AA51F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</w:pPr>
            <w:r w:rsidRPr="00AA51F1">
              <w:t>Учебная практика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F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91</w:t>
            </w:r>
            <w:r w:rsidR="00CB445C" w:rsidRPr="00AA51F1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851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91</w:t>
            </w:r>
            <w:r w:rsidR="00CB445C" w:rsidRPr="00AA51F1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418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91</w:t>
            </w:r>
            <w:r w:rsidR="00CB445C" w:rsidRPr="00AA51F1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102 (6)</w:t>
            </w: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rPr>
                <w:lang w:val="en-US"/>
              </w:rPr>
              <w:t xml:space="preserve">288 </w:t>
            </w:r>
            <w:r w:rsidRPr="00AA51F1">
              <w:t>(12)</w:t>
            </w: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t>306 (18)</w:t>
            </w:r>
          </w:p>
        </w:tc>
        <w:tc>
          <w:tcPr>
            <w:tcW w:w="567" w:type="dxa"/>
          </w:tcPr>
          <w:p w:rsidR="00CB445C" w:rsidRPr="00AA51F1" w:rsidRDefault="008932EB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216</w:t>
            </w:r>
            <w:r w:rsidR="00CB445C" w:rsidRPr="00AA51F1">
              <w:rPr>
                <w:sz w:val="20"/>
                <w:szCs w:val="20"/>
              </w:rPr>
              <w:t>(18)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</w:tr>
      <w:tr w:rsidR="00CB445C" w:rsidRPr="00AA51F1" w:rsidTr="00AA51F1">
        <w:trPr>
          <w:trHeight w:val="508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</w:pPr>
            <w:r w:rsidRPr="00AA51F1">
              <w:t>Производственная практика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F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30</w:t>
            </w:r>
            <w:r w:rsidR="00CB445C" w:rsidRPr="00AA51F1">
              <w:t>0</w:t>
            </w:r>
          </w:p>
        </w:tc>
        <w:tc>
          <w:tcPr>
            <w:tcW w:w="850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851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</w:pPr>
            <w:r w:rsidRPr="00AA51F1">
              <w:t>30</w:t>
            </w:r>
            <w:r w:rsidR="00CB445C" w:rsidRPr="00AA51F1">
              <w:t>0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418" w:type="dxa"/>
          </w:tcPr>
          <w:p w:rsidR="00CB445C" w:rsidRPr="00AA51F1" w:rsidRDefault="00BF3E22" w:rsidP="00BF3E22">
            <w:pPr>
              <w:pStyle w:val="a6"/>
              <w:spacing w:line="276" w:lineRule="auto"/>
              <w:jc w:val="center"/>
            </w:pPr>
            <w:r w:rsidRPr="00AA51F1">
              <w:t>30</w:t>
            </w:r>
            <w:r w:rsidR="00CB445C" w:rsidRPr="00AA51F1">
              <w:t>0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300(30)</w:t>
            </w:r>
          </w:p>
        </w:tc>
      </w:tr>
      <w:tr w:rsidR="00CB445C" w:rsidRPr="00AA51F1" w:rsidTr="00EF0EDB">
        <w:trPr>
          <w:trHeight w:val="163"/>
        </w:trPr>
        <w:tc>
          <w:tcPr>
            <w:tcW w:w="1276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ФК.00</w:t>
            </w:r>
          </w:p>
        </w:tc>
        <w:tc>
          <w:tcPr>
            <w:tcW w:w="3969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left"/>
              <w:rPr>
                <w:b/>
                <w:i/>
              </w:rPr>
            </w:pPr>
            <w:r w:rsidRPr="00AA51F1"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 xml:space="preserve"> З</w:t>
            </w:r>
          </w:p>
        </w:tc>
        <w:tc>
          <w:tcPr>
            <w:tcW w:w="992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210</w:t>
            </w:r>
          </w:p>
        </w:tc>
        <w:tc>
          <w:tcPr>
            <w:tcW w:w="850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70</w:t>
            </w:r>
          </w:p>
        </w:tc>
        <w:tc>
          <w:tcPr>
            <w:tcW w:w="851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140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0</w:t>
            </w:r>
          </w:p>
        </w:tc>
        <w:tc>
          <w:tcPr>
            <w:tcW w:w="1418" w:type="dxa"/>
          </w:tcPr>
          <w:p w:rsidR="00CB445C" w:rsidRPr="00AA51F1" w:rsidRDefault="00BF3E22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140</w:t>
            </w:r>
          </w:p>
        </w:tc>
        <w:tc>
          <w:tcPr>
            <w:tcW w:w="992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34 (2)</w:t>
            </w: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48 (2)</w:t>
            </w:r>
          </w:p>
        </w:tc>
        <w:tc>
          <w:tcPr>
            <w:tcW w:w="1134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  <w:i/>
              </w:rPr>
            </w:pPr>
            <w:r w:rsidRPr="00AA51F1">
              <w:rPr>
                <w:b/>
                <w:i/>
              </w:rPr>
              <w:t>34 (2)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24</w:t>
            </w:r>
          </w:p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  <w:r w:rsidRPr="00AA51F1">
              <w:rPr>
                <w:b/>
              </w:rPr>
              <w:t>(2)</w:t>
            </w:r>
          </w:p>
        </w:tc>
        <w:tc>
          <w:tcPr>
            <w:tcW w:w="567" w:type="dxa"/>
          </w:tcPr>
          <w:p w:rsidR="00CB445C" w:rsidRPr="00AA51F1" w:rsidRDefault="00CB445C" w:rsidP="0054016F">
            <w:pPr>
              <w:pStyle w:val="a6"/>
              <w:spacing w:line="276" w:lineRule="auto"/>
              <w:jc w:val="center"/>
            </w:pPr>
          </w:p>
        </w:tc>
      </w:tr>
      <w:tr w:rsidR="00B040CD" w:rsidRPr="00AA51F1" w:rsidTr="00EF0EDB">
        <w:trPr>
          <w:trHeight w:val="163"/>
        </w:trPr>
        <w:tc>
          <w:tcPr>
            <w:tcW w:w="1276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</w:pPr>
          </w:p>
        </w:tc>
        <w:tc>
          <w:tcPr>
            <w:tcW w:w="3969" w:type="dxa"/>
          </w:tcPr>
          <w:p w:rsidR="00B040CD" w:rsidRPr="00AA51F1" w:rsidRDefault="00B040CD" w:rsidP="0054016F">
            <w:pPr>
              <w:pStyle w:val="a6"/>
              <w:spacing w:line="276" w:lineRule="auto"/>
              <w:rPr>
                <w:b/>
              </w:rPr>
            </w:pPr>
            <w:r w:rsidRPr="00AA51F1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B040CD" w:rsidRPr="00AA51F1" w:rsidRDefault="00B040CD" w:rsidP="00540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51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2\12\1</w:t>
            </w:r>
          </w:p>
        </w:tc>
        <w:tc>
          <w:tcPr>
            <w:tcW w:w="992" w:type="dxa"/>
          </w:tcPr>
          <w:p w:rsidR="00B040CD" w:rsidRPr="00AA51F1" w:rsidRDefault="00AD45C7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2994</w:t>
            </w:r>
          </w:p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040CD" w:rsidRPr="00AA51F1" w:rsidRDefault="00AD45C7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594</w:t>
            </w:r>
          </w:p>
        </w:tc>
        <w:tc>
          <w:tcPr>
            <w:tcW w:w="851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2400</w:t>
            </w:r>
          </w:p>
        </w:tc>
        <w:tc>
          <w:tcPr>
            <w:tcW w:w="992" w:type="dxa"/>
          </w:tcPr>
          <w:p w:rsidR="00B040CD" w:rsidRPr="00AA51F1" w:rsidRDefault="00AD45C7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496</w:t>
            </w:r>
          </w:p>
        </w:tc>
        <w:tc>
          <w:tcPr>
            <w:tcW w:w="1418" w:type="dxa"/>
          </w:tcPr>
          <w:p w:rsidR="00B040CD" w:rsidRPr="00AA51F1" w:rsidRDefault="00AD45C7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1904</w:t>
            </w:r>
          </w:p>
        </w:tc>
        <w:tc>
          <w:tcPr>
            <w:tcW w:w="992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510</w:t>
            </w:r>
          </w:p>
        </w:tc>
        <w:tc>
          <w:tcPr>
            <w:tcW w:w="1134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720</w:t>
            </w:r>
          </w:p>
        </w:tc>
        <w:tc>
          <w:tcPr>
            <w:tcW w:w="1134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  <w:lang w:val="en-US"/>
              </w:rPr>
            </w:pPr>
            <w:r w:rsidRPr="00AA51F1">
              <w:rPr>
                <w:b/>
                <w:lang w:val="en-US"/>
              </w:rPr>
              <w:t>510</w:t>
            </w:r>
          </w:p>
        </w:tc>
        <w:tc>
          <w:tcPr>
            <w:tcW w:w="567" w:type="dxa"/>
          </w:tcPr>
          <w:p w:rsidR="00B040CD" w:rsidRPr="00AA51F1" w:rsidRDefault="00FA72EF" w:rsidP="0054016F">
            <w:pPr>
              <w:pStyle w:val="a6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A51F1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B040CD" w:rsidRPr="00AA51F1" w:rsidRDefault="00B040CD" w:rsidP="0054016F">
            <w:pPr>
              <w:pStyle w:val="a6"/>
              <w:spacing w:line="276" w:lineRule="auto"/>
              <w:jc w:val="center"/>
              <w:rPr>
                <w:b/>
              </w:rPr>
            </w:pPr>
            <w:r w:rsidRPr="00AA51F1">
              <w:rPr>
                <w:b/>
              </w:rPr>
              <w:t>300</w:t>
            </w:r>
          </w:p>
        </w:tc>
      </w:tr>
      <w:tr w:rsidR="008932EB" w:rsidRPr="00AA51F1" w:rsidTr="00EF0EDB">
        <w:trPr>
          <w:trHeight w:val="163"/>
        </w:trPr>
        <w:tc>
          <w:tcPr>
            <w:tcW w:w="7938" w:type="dxa"/>
            <w:gridSpan w:val="5"/>
            <w:vMerge w:val="restart"/>
          </w:tcPr>
          <w:p w:rsidR="008932EB" w:rsidRPr="00AA51F1" w:rsidRDefault="008932EB" w:rsidP="00846700">
            <w:pPr>
              <w:pStyle w:val="a6"/>
              <w:jc w:val="left"/>
            </w:pPr>
          </w:p>
          <w:p w:rsidR="008932EB" w:rsidRPr="00AA51F1" w:rsidRDefault="008932EB" w:rsidP="00846700">
            <w:pPr>
              <w:pStyle w:val="a6"/>
              <w:jc w:val="left"/>
            </w:pPr>
            <w:r w:rsidRPr="00AA51F1">
              <w:t>Консультации на учебную группу по 100 часов в год (всего 200 часов)</w:t>
            </w:r>
          </w:p>
          <w:p w:rsidR="008932EB" w:rsidRPr="00AA51F1" w:rsidRDefault="008932EB" w:rsidP="00846700">
            <w:pPr>
              <w:pStyle w:val="a6"/>
              <w:jc w:val="left"/>
            </w:pPr>
            <w:r w:rsidRPr="00AA51F1">
              <w:t xml:space="preserve">Итоговая аттестация: </w:t>
            </w:r>
          </w:p>
          <w:p w:rsidR="008932EB" w:rsidRPr="00AA51F1" w:rsidRDefault="008932EB" w:rsidP="00846700">
            <w:pPr>
              <w:pStyle w:val="a6"/>
              <w:jc w:val="left"/>
            </w:pPr>
            <w:r w:rsidRPr="00AA51F1">
              <w:t>выполнение выпускной квалификационной практической работы – 1 неделя</w:t>
            </w:r>
          </w:p>
          <w:p w:rsidR="008932EB" w:rsidRPr="00AA51F1" w:rsidRDefault="008932EB" w:rsidP="00846700">
            <w:pPr>
              <w:pStyle w:val="a6"/>
              <w:jc w:val="left"/>
            </w:pPr>
          </w:p>
        </w:tc>
        <w:tc>
          <w:tcPr>
            <w:tcW w:w="851" w:type="dxa"/>
            <w:vMerge w:val="restart"/>
            <w:textDirection w:val="btLr"/>
          </w:tcPr>
          <w:p w:rsidR="008932EB" w:rsidRPr="00AA51F1" w:rsidRDefault="008932EB" w:rsidP="00846700">
            <w:pPr>
              <w:pStyle w:val="a6"/>
              <w:ind w:left="113" w:right="113"/>
              <w:jc w:val="center"/>
            </w:pPr>
            <w:r w:rsidRPr="00AA51F1">
              <w:t xml:space="preserve">Всего </w:t>
            </w:r>
          </w:p>
        </w:tc>
        <w:tc>
          <w:tcPr>
            <w:tcW w:w="2410" w:type="dxa"/>
            <w:gridSpan w:val="2"/>
          </w:tcPr>
          <w:p w:rsidR="008932EB" w:rsidRPr="00AA51F1" w:rsidRDefault="008932EB" w:rsidP="007E6C1E">
            <w:pPr>
              <w:pStyle w:val="a6"/>
              <w:jc w:val="left"/>
            </w:pPr>
            <w:r w:rsidRPr="00AA51F1">
              <w:t>Дисциплин и МДК</w:t>
            </w:r>
          </w:p>
        </w:tc>
        <w:tc>
          <w:tcPr>
            <w:tcW w:w="992" w:type="dxa"/>
          </w:tcPr>
          <w:p w:rsidR="008932EB" w:rsidRPr="00AA51F1" w:rsidRDefault="004648BE" w:rsidP="004648BE">
            <w:pPr>
              <w:pStyle w:val="a6"/>
              <w:jc w:val="left"/>
            </w:pPr>
            <w:r w:rsidRPr="00AA51F1">
              <w:t xml:space="preserve">     408</w:t>
            </w:r>
          </w:p>
        </w:tc>
        <w:tc>
          <w:tcPr>
            <w:tcW w:w="1134" w:type="dxa"/>
          </w:tcPr>
          <w:p w:rsidR="008932EB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432</w:t>
            </w:r>
          </w:p>
        </w:tc>
        <w:tc>
          <w:tcPr>
            <w:tcW w:w="1134" w:type="dxa"/>
          </w:tcPr>
          <w:p w:rsidR="008932EB" w:rsidRPr="00AA51F1" w:rsidRDefault="008932EB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204</w:t>
            </w:r>
          </w:p>
        </w:tc>
        <w:tc>
          <w:tcPr>
            <w:tcW w:w="567" w:type="dxa"/>
          </w:tcPr>
          <w:p w:rsidR="008932EB" w:rsidRPr="00AA51F1" w:rsidRDefault="004648BE" w:rsidP="0035246F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AA51F1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567" w:type="dxa"/>
          </w:tcPr>
          <w:p w:rsidR="008932EB" w:rsidRPr="00AA51F1" w:rsidRDefault="008932EB" w:rsidP="0035246F">
            <w:pPr>
              <w:pStyle w:val="a6"/>
              <w:jc w:val="center"/>
              <w:rPr>
                <w:lang w:val="en-US"/>
              </w:rPr>
            </w:pPr>
          </w:p>
        </w:tc>
      </w:tr>
      <w:tr w:rsidR="008932EB" w:rsidRPr="00AA51F1" w:rsidTr="00EF0EDB">
        <w:trPr>
          <w:trHeight w:val="163"/>
        </w:trPr>
        <w:tc>
          <w:tcPr>
            <w:tcW w:w="7938" w:type="dxa"/>
            <w:gridSpan w:val="5"/>
            <w:vMerge/>
          </w:tcPr>
          <w:p w:rsidR="008932EB" w:rsidRPr="00AA51F1" w:rsidRDefault="008932EB" w:rsidP="0035246F">
            <w:pPr>
              <w:pStyle w:val="a6"/>
              <w:jc w:val="center"/>
            </w:pPr>
          </w:p>
        </w:tc>
        <w:tc>
          <w:tcPr>
            <w:tcW w:w="851" w:type="dxa"/>
            <w:vMerge/>
          </w:tcPr>
          <w:p w:rsidR="008932EB" w:rsidRPr="00AA51F1" w:rsidRDefault="008932EB" w:rsidP="0035246F">
            <w:pPr>
              <w:pStyle w:val="a6"/>
              <w:jc w:val="center"/>
            </w:pPr>
          </w:p>
        </w:tc>
        <w:tc>
          <w:tcPr>
            <w:tcW w:w="2410" w:type="dxa"/>
            <w:gridSpan w:val="2"/>
          </w:tcPr>
          <w:p w:rsidR="008932EB" w:rsidRPr="00AA51F1" w:rsidRDefault="008932EB" w:rsidP="007E6C1E">
            <w:pPr>
              <w:pStyle w:val="a6"/>
              <w:jc w:val="left"/>
            </w:pPr>
            <w:r w:rsidRPr="00AA51F1">
              <w:t>Учебной практики</w:t>
            </w:r>
          </w:p>
        </w:tc>
        <w:tc>
          <w:tcPr>
            <w:tcW w:w="992" w:type="dxa"/>
          </w:tcPr>
          <w:p w:rsidR="008932EB" w:rsidRPr="00AA51F1" w:rsidRDefault="008932EB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102</w:t>
            </w:r>
          </w:p>
        </w:tc>
        <w:tc>
          <w:tcPr>
            <w:tcW w:w="1134" w:type="dxa"/>
          </w:tcPr>
          <w:p w:rsidR="008932EB" w:rsidRPr="00AA51F1" w:rsidRDefault="008932EB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288</w:t>
            </w:r>
          </w:p>
        </w:tc>
        <w:tc>
          <w:tcPr>
            <w:tcW w:w="1134" w:type="dxa"/>
          </w:tcPr>
          <w:p w:rsidR="008932EB" w:rsidRPr="00AA51F1" w:rsidRDefault="008932EB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306</w:t>
            </w:r>
          </w:p>
        </w:tc>
        <w:tc>
          <w:tcPr>
            <w:tcW w:w="567" w:type="dxa"/>
          </w:tcPr>
          <w:p w:rsidR="008932EB" w:rsidRPr="00AA51F1" w:rsidRDefault="00022564" w:rsidP="0035246F">
            <w:pPr>
              <w:pStyle w:val="a6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7" w:type="dxa"/>
          </w:tcPr>
          <w:p w:rsidR="008932EB" w:rsidRPr="00AA51F1" w:rsidRDefault="008932EB" w:rsidP="0035246F">
            <w:pPr>
              <w:pStyle w:val="a6"/>
              <w:jc w:val="center"/>
            </w:pPr>
          </w:p>
        </w:tc>
      </w:tr>
      <w:tr w:rsidR="00022564" w:rsidRPr="00AA51F1" w:rsidTr="00EF0EDB">
        <w:trPr>
          <w:trHeight w:val="163"/>
        </w:trPr>
        <w:tc>
          <w:tcPr>
            <w:tcW w:w="7938" w:type="dxa"/>
            <w:gridSpan w:val="5"/>
            <w:vMerge/>
          </w:tcPr>
          <w:p w:rsidR="00022564" w:rsidRPr="00AA51F1" w:rsidRDefault="00022564" w:rsidP="0035246F">
            <w:pPr>
              <w:pStyle w:val="a6"/>
              <w:jc w:val="center"/>
            </w:pPr>
          </w:p>
        </w:tc>
        <w:tc>
          <w:tcPr>
            <w:tcW w:w="851" w:type="dxa"/>
            <w:vMerge/>
          </w:tcPr>
          <w:p w:rsidR="00022564" w:rsidRPr="00AA51F1" w:rsidRDefault="00022564" w:rsidP="0035246F">
            <w:pPr>
              <w:pStyle w:val="a6"/>
              <w:jc w:val="center"/>
            </w:pPr>
          </w:p>
        </w:tc>
        <w:tc>
          <w:tcPr>
            <w:tcW w:w="2410" w:type="dxa"/>
            <w:gridSpan w:val="2"/>
          </w:tcPr>
          <w:p w:rsidR="00022564" w:rsidRPr="00AA51F1" w:rsidRDefault="00022564" w:rsidP="007E6C1E">
            <w:pPr>
              <w:pStyle w:val="a6"/>
              <w:jc w:val="left"/>
            </w:pPr>
            <w:r w:rsidRPr="00AA51F1">
              <w:t>Производственной практики</w:t>
            </w:r>
          </w:p>
        </w:tc>
        <w:tc>
          <w:tcPr>
            <w:tcW w:w="992" w:type="dxa"/>
          </w:tcPr>
          <w:p w:rsidR="00022564" w:rsidRPr="00AA51F1" w:rsidRDefault="00022564" w:rsidP="00003344">
            <w:pPr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2564" w:rsidRPr="00AA51F1" w:rsidRDefault="00022564" w:rsidP="00003344">
            <w:pPr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2564" w:rsidRPr="00AA51F1" w:rsidRDefault="00022564" w:rsidP="00003344">
            <w:pPr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22564" w:rsidRPr="00AA51F1" w:rsidRDefault="00022564" w:rsidP="00022564">
            <w:pPr>
              <w:pStyle w:val="a6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022564" w:rsidRPr="00AA51F1" w:rsidRDefault="00022564" w:rsidP="0035246F">
            <w:pPr>
              <w:pStyle w:val="a6"/>
              <w:jc w:val="center"/>
              <w:rPr>
                <w:sz w:val="20"/>
                <w:szCs w:val="20"/>
              </w:rPr>
            </w:pPr>
            <w:r w:rsidRPr="00AA51F1">
              <w:rPr>
                <w:sz w:val="20"/>
                <w:szCs w:val="20"/>
              </w:rPr>
              <w:t>300</w:t>
            </w:r>
          </w:p>
        </w:tc>
      </w:tr>
      <w:tr w:rsidR="0054016F" w:rsidRPr="00AA51F1" w:rsidTr="0054016F">
        <w:trPr>
          <w:trHeight w:val="303"/>
        </w:trPr>
        <w:tc>
          <w:tcPr>
            <w:tcW w:w="7938" w:type="dxa"/>
            <w:gridSpan w:val="5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851" w:type="dxa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2410" w:type="dxa"/>
            <w:gridSpan w:val="2"/>
          </w:tcPr>
          <w:p w:rsidR="0054016F" w:rsidRPr="00AA51F1" w:rsidRDefault="0054016F" w:rsidP="0054016F">
            <w:pPr>
              <w:pStyle w:val="a6"/>
              <w:jc w:val="left"/>
            </w:pPr>
            <w:r w:rsidRPr="00AA51F1">
              <w:t xml:space="preserve">Экзаменов </w:t>
            </w:r>
          </w:p>
        </w:tc>
        <w:tc>
          <w:tcPr>
            <w:tcW w:w="992" w:type="dxa"/>
          </w:tcPr>
          <w:p w:rsidR="0054016F" w:rsidRPr="00AA51F1" w:rsidRDefault="0054016F" w:rsidP="0054016F">
            <w:pPr>
              <w:spacing w:after="0"/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4016F" w:rsidRPr="00AA51F1" w:rsidRDefault="0054016F" w:rsidP="0054016F">
            <w:pPr>
              <w:spacing w:after="0"/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4016F" w:rsidRPr="00AA51F1" w:rsidRDefault="0054016F" w:rsidP="0054016F">
            <w:pPr>
              <w:spacing w:after="0"/>
              <w:jc w:val="center"/>
              <w:rPr>
                <w:sz w:val="24"/>
                <w:szCs w:val="24"/>
              </w:rPr>
            </w:pPr>
            <w:r w:rsidRPr="00AA51F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54016F" w:rsidRPr="00AA51F1" w:rsidRDefault="0054016F" w:rsidP="005401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1</w:t>
            </w:r>
          </w:p>
        </w:tc>
      </w:tr>
      <w:tr w:rsidR="0054016F" w:rsidRPr="00AA51F1" w:rsidTr="00367BAD">
        <w:trPr>
          <w:trHeight w:val="163"/>
        </w:trPr>
        <w:tc>
          <w:tcPr>
            <w:tcW w:w="7938" w:type="dxa"/>
            <w:gridSpan w:val="5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851" w:type="dxa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2410" w:type="dxa"/>
            <w:gridSpan w:val="2"/>
          </w:tcPr>
          <w:p w:rsidR="0054016F" w:rsidRPr="00AA51F1" w:rsidRDefault="0054016F" w:rsidP="007E6C1E">
            <w:pPr>
              <w:pStyle w:val="a6"/>
              <w:jc w:val="left"/>
            </w:pPr>
            <w:r w:rsidRPr="00AA51F1">
              <w:t>Дифференцированных зачётов</w:t>
            </w:r>
          </w:p>
        </w:tc>
        <w:tc>
          <w:tcPr>
            <w:tcW w:w="992" w:type="dxa"/>
          </w:tcPr>
          <w:p w:rsidR="0054016F" w:rsidRPr="00AA51F1" w:rsidRDefault="0054016F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54016F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54016F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8</w:t>
            </w:r>
          </w:p>
        </w:tc>
        <w:tc>
          <w:tcPr>
            <w:tcW w:w="1134" w:type="dxa"/>
            <w:gridSpan w:val="2"/>
          </w:tcPr>
          <w:p w:rsidR="0054016F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5</w:t>
            </w:r>
          </w:p>
        </w:tc>
      </w:tr>
      <w:tr w:rsidR="0054016F" w:rsidRPr="00AA51F1" w:rsidTr="00367BAD">
        <w:trPr>
          <w:trHeight w:val="163"/>
        </w:trPr>
        <w:tc>
          <w:tcPr>
            <w:tcW w:w="7938" w:type="dxa"/>
            <w:gridSpan w:val="5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851" w:type="dxa"/>
            <w:vMerge/>
          </w:tcPr>
          <w:p w:rsidR="0054016F" w:rsidRPr="00AA51F1" w:rsidRDefault="0054016F" w:rsidP="0035246F">
            <w:pPr>
              <w:pStyle w:val="a6"/>
              <w:jc w:val="center"/>
            </w:pPr>
          </w:p>
        </w:tc>
        <w:tc>
          <w:tcPr>
            <w:tcW w:w="2410" w:type="dxa"/>
            <w:gridSpan w:val="2"/>
          </w:tcPr>
          <w:p w:rsidR="0054016F" w:rsidRPr="00AA51F1" w:rsidRDefault="0054016F" w:rsidP="007E6C1E">
            <w:pPr>
              <w:pStyle w:val="a6"/>
              <w:jc w:val="left"/>
            </w:pPr>
            <w:r w:rsidRPr="00AA51F1">
              <w:t xml:space="preserve">Зачётов </w:t>
            </w:r>
          </w:p>
        </w:tc>
        <w:tc>
          <w:tcPr>
            <w:tcW w:w="992" w:type="dxa"/>
          </w:tcPr>
          <w:p w:rsidR="0054016F" w:rsidRPr="00AA51F1" w:rsidRDefault="0054016F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54016F" w:rsidRPr="00AA51F1" w:rsidRDefault="0054016F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54016F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54016F" w:rsidRPr="00AA51F1" w:rsidRDefault="004648BE" w:rsidP="0035246F">
            <w:pPr>
              <w:pStyle w:val="a6"/>
              <w:jc w:val="center"/>
              <w:rPr>
                <w:lang w:val="en-US"/>
              </w:rPr>
            </w:pPr>
            <w:r w:rsidRPr="00AA51F1">
              <w:rPr>
                <w:lang w:val="en-US"/>
              </w:rPr>
              <w:t>1</w:t>
            </w:r>
          </w:p>
        </w:tc>
      </w:tr>
    </w:tbl>
    <w:p w:rsidR="00D545E2" w:rsidRPr="00AA51F1" w:rsidRDefault="00D545E2" w:rsidP="00D545E2">
      <w:pPr>
        <w:pStyle w:val="a6"/>
        <w:jc w:val="left"/>
      </w:pPr>
    </w:p>
    <w:p w:rsidR="009B630B" w:rsidRDefault="009B630B" w:rsidP="00D545E2">
      <w:pPr>
        <w:pStyle w:val="a6"/>
        <w:jc w:val="left"/>
      </w:pPr>
    </w:p>
    <w:p w:rsidR="009B630B" w:rsidRDefault="009B630B" w:rsidP="00D545E2">
      <w:pPr>
        <w:pStyle w:val="a6"/>
        <w:jc w:val="left"/>
      </w:pPr>
    </w:p>
    <w:p w:rsidR="00D545E2" w:rsidRPr="00AA51F1" w:rsidRDefault="00D545E2" w:rsidP="00D545E2">
      <w:pPr>
        <w:pStyle w:val="a6"/>
        <w:jc w:val="left"/>
      </w:pPr>
      <w:r w:rsidRPr="00AA51F1">
        <w:t xml:space="preserve">Заместитель директора по </w:t>
      </w:r>
      <w:r w:rsidR="00846700" w:rsidRPr="00AA51F1">
        <w:t>УР</w:t>
      </w:r>
      <w:r w:rsidR="009B630B">
        <w:t xml:space="preserve">                                                                          </w:t>
      </w:r>
      <w:r w:rsidR="004648BE" w:rsidRPr="00AA51F1">
        <w:t>Г.В.Ширманова</w:t>
      </w:r>
    </w:p>
    <w:p w:rsidR="00D545E2" w:rsidRPr="00AA51F1" w:rsidRDefault="00D545E2" w:rsidP="00D545E2">
      <w:pPr>
        <w:pStyle w:val="a6"/>
        <w:jc w:val="left"/>
      </w:pPr>
    </w:p>
    <w:p w:rsidR="0011313F" w:rsidRDefault="004648BE" w:rsidP="00DC1120">
      <w:pPr>
        <w:rPr>
          <w:rFonts w:ascii="Times New Roman" w:hAnsi="Times New Roman"/>
          <w:sz w:val="24"/>
          <w:szCs w:val="24"/>
        </w:rPr>
      </w:pPr>
      <w:r w:rsidRPr="00AA51F1">
        <w:rPr>
          <w:rFonts w:ascii="Times New Roman" w:hAnsi="Times New Roman"/>
          <w:sz w:val="24"/>
          <w:szCs w:val="24"/>
        </w:rPr>
        <w:t xml:space="preserve">Председатель ЦМК </w:t>
      </w:r>
      <w:r w:rsidR="00AF2657" w:rsidRPr="00AA51F1">
        <w:rPr>
          <w:rFonts w:ascii="Times New Roman" w:hAnsi="Times New Roman"/>
          <w:sz w:val="24"/>
          <w:szCs w:val="24"/>
        </w:rPr>
        <w:t>Общепроф.</w:t>
      </w:r>
      <w:r w:rsidRPr="00AA51F1">
        <w:rPr>
          <w:rFonts w:ascii="Times New Roman" w:hAnsi="Times New Roman"/>
          <w:sz w:val="24"/>
          <w:szCs w:val="24"/>
        </w:rPr>
        <w:t xml:space="preserve"> дисциплин и ПМ</w:t>
      </w:r>
      <w:r w:rsidR="009B630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A51F1">
        <w:rPr>
          <w:rFonts w:ascii="Times New Roman" w:hAnsi="Times New Roman"/>
          <w:sz w:val="24"/>
          <w:szCs w:val="24"/>
        </w:rPr>
        <w:t>Н.В.Кухтикова</w:t>
      </w:r>
      <w:r w:rsidR="009B630B">
        <w:rPr>
          <w:rFonts w:ascii="Times New Roman" w:hAnsi="Times New Roman"/>
          <w:sz w:val="24"/>
          <w:szCs w:val="24"/>
        </w:rPr>
        <w:t xml:space="preserve">      </w:t>
      </w:r>
    </w:p>
    <w:p w:rsidR="00DC1120" w:rsidRPr="00AA51F1" w:rsidRDefault="009B630B" w:rsidP="00DC1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C1120" w:rsidRPr="00AA51F1">
        <w:rPr>
          <w:rFonts w:ascii="Times New Roman" w:hAnsi="Times New Roman"/>
          <w:sz w:val="24"/>
          <w:szCs w:val="24"/>
        </w:rPr>
        <w:t xml:space="preserve"> Председатель ЦМК общеобразовательных дисциплин                                  </w:t>
      </w:r>
      <w:r w:rsidR="004648BE" w:rsidRPr="00AA51F1">
        <w:rPr>
          <w:rFonts w:ascii="Times New Roman" w:hAnsi="Times New Roman"/>
          <w:sz w:val="24"/>
          <w:szCs w:val="24"/>
        </w:rPr>
        <w:t>С.В.Радчук</w:t>
      </w:r>
      <w:r w:rsidR="00DC1120" w:rsidRPr="00AA51F1">
        <w:rPr>
          <w:rFonts w:ascii="Times New Roman" w:hAnsi="Times New Roman"/>
          <w:sz w:val="24"/>
          <w:szCs w:val="24"/>
        </w:rPr>
        <w:t xml:space="preserve"> </w:t>
      </w:r>
    </w:p>
    <w:p w:rsidR="00D545E2" w:rsidRPr="00AA51F1" w:rsidRDefault="00D545E2" w:rsidP="00D545E2">
      <w:pPr>
        <w:pStyle w:val="a6"/>
        <w:jc w:val="left"/>
      </w:pPr>
    </w:p>
    <w:p w:rsidR="00D545E2" w:rsidRDefault="00AA51F1" w:rsidP="00AA51F1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8130"/>
        </w:tabs>
        <w:rPr>
          <w:sz w:val="24"/>
          <w:szCs w:val="24"/>
        </w:rPr>
      </w:pPr>
    </w:p>
    <w:p w:rsidR="00AA51F1" w:rsidRDefault="00AA51F1" w:rsidP="00AA51F1">
      <w:pPr>
        <w:tabs>
          <w:tab w:val="left" w:pos="6270"/>
        </w:tabs>
        <w:rPr>
          <w:sz w:val="24"/>
          <w:szCs w:val="24"/>
        </w:rPr>
      </w:pPr>
    </w:p>
    <w:p w:rsidR="00666949" w:rsidRPr="00666949" w:rsidRDefault="00AA51F1" w:rsidP="00AA51F1">
      <w:pPr>
        <w:tabs>
          <w:tab w:val="left" w:pos="627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ab/>
      </w:r>
      <w:r w:rsidRPr="00AA51F1">
        <w:rPr>
          <w:rFonts w:ascii="Times New Roman" w:hAnsi="Times New Roman" w:cs="Times New Roman"/>
          <w:sz w:val="24"/>
          <w:szCs w:val="24"/>
        </w:rPr>
        <w:t>Г</w:t>
      </w:r>
      <w:r w:rsidR="00666949" w:rsidRPr="00666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рафик учебного процесса</w:t>
      </w:r>
    </w:p>
    <w:p w:rsidR="00666949" w:rsidRPr="00666949" w:rsidRDefault="00666949" w:rsidP="0066694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91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"/>
        <w:gridCol w:w="136"/>
        <w:gridCol w:w="266"/>
        <w:gridCol w:w="316"/>
        <w:gridCol w:w="316"/>
        <w:gridCol w:w="316"/>
        <w:gridCol w:w="118"/>
        <w:gridCol w:w="158"/>
        <w:gridCol w:w="316"/>
        <w:gridCol w:w="316"/>
        <w:gridCol w:w="316"/>
        <w:gridCol w:w="237"/>
        <w:gridCol w:w="246"/>
        <w:gridCol w:w="155"/>
        <w:gridCol w:w="161"/>
        <w:gridCol w:w="316"/>
        <w:gridCol w:w="316"/>
        <w:gridCol w:w="266"/>
        <w:gridCol w:w="316"/>
        <w:gridCol w:w="316"/>
        <w:gridCol w:w="164"/>
        <w:gridCol w:w="152"/>
        <w:gridCol w:w="236"/>
        <w:gridCol w:w="316"/>
        <w:gridCol w:w="316"/>
        <w:gridCol w:w="316"/>
        <w:gridCol w:w="299"/>
        <w:gridCol w:w="162"/>
        <w:gridCol w:w="104"/>
        <w:gridCol w:w="316"/>
        <w:gridCol w:w="316"/>
        <w:gridCol w:w="236"/>
        <w:gridCol w:w="266"/>
        <w:gridCol w:w="316"/>
        <w:gridCol w:w="316"/>
        <w:gridCol w:w="98"/>
        <w:gridCol w:w="218"/>
        <w:gridCol w:w="275"/>
        <w:gridCol w:w="316"/>
        <w:gridCol w:w="316"/>
        <w:gridCol w:w="316"/>
        <w:gridCol w:w="236"/>
        <w:gridCol w:w="77"/>
        <w:gridCol w:w="239"/>
        <w:gridCol w:w="316"/>
        <w:gridCol w:w="316"/>
        <w:gridCol w:w="316"/>
        <w:gridCol w:w="266"/>
        <w:gridCol w:w="304"/>
        <w:gridCol w:w="12"/>
        <w:gridCol w:w="316"/>
        <w:gridCol w:w="316"/>
        <w:gridCol w:w="287"/>
        <w:gridCol w:w="316"/>
        <w:gridCol w:w="316"/>
        <w:gridCol w:w="147"/>
        <w:gridCol w:w="169"/>
        <w:gridCol w:w="236"/>
        <w:gridCol w:w="320"/>
        <w:gridCol w:w="321"/>
        <w:gridCol w:w="320"/>
        <w:gridCol w:w="321"/>
        <w:gridCol w:w="72"/>
      </w:tblGrid>
      <w:tr w:rsidR="00666949" w:rsidRPr="00666949" w:rsidTr="008608E8">
        <w:trPr>
          <w:gridAfter w:val="1"/>
          <w:wAfter w:w="72" w:type="dxa"/>
          <w:cantSplit/>
          <w:trHeight w:val="561"/>
        </w:trPr>
        <w:tc>
          <w:tcPr>
            <w:tcW w:w="236" w:type="dxa"/>
            <w:gridSpan w:val="2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1214" w:type="dxa"/>
            <w:gridSpan w:val="4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IX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948" w:type="dxa"/>
            <w:gridSpan w:val="3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7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2-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XI</w:t>
            </w:r>
          </w:p>
        </w:tc>
        <w:tc>
          <w:tcPr>
            <w:tcW w:w="1194" w:type="dxa"/>
            <w:gridSpan w:val="5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14" w:type="dxa"/>
            <w:gridSpan w:val="5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XII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4-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948" w:type="dxa"/>
            <w:gridSpan w:val="3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99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1-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898" w:type="dxa"/>
            <w:gridSpan w:val="4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1-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214" w:type="dxa"/>
            <w:gridSpan w:val="5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75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48" w:type="dxa"/>
            <w:gridSpan w:val="3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IV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3-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264" w:type="dxa"/>
            <w:gridSpan w:val="5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14" w:type="dxa"/>
            <w:gridSpan w:val="5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7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5-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</w:t>
            </w:r>
          </w:p>
        </w:tc>
        <w:tc>
          <w:tcPr>
            <w:tcW w:w="948" w:type="dxa"/>
            <w:gridSpan w:val="4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</w:tcPr>
          <w:p w:rsidR="00666949" w:rsidRPr="00666949" w:rsidRDefault="00666949" w:rsidP="006669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2-</w:t>
            </w: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1282" w:type="dxa"/>
            <w:gridSpan w:val="4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Август</w:t>
            </w:r>
          </w:p>
        </w:tc>
      </w:tr>
      <w:tr w:rsidR="00666949" w:rsidRPr="00666949" w:rsidTr="008608E8">
        <w:trPr>
          <w:gridAfter w:val="1"/>
          <w:wAfter w:w="72" w:type="dxa"/>
          <w:cantSplit/>
          <w:trHeight w:val="347"/>
        </w:trPr>
        <w:tc>
          <w:tcPr>
            <w:tcW w:w="236" w:type="dxa"/>
            <w:gridSpan w:val="2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6" w:type="dxa"/>
            <w:gridSpan w:val="2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7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5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299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236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275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236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11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18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25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7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20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236" w:type="dxa"/>
            <w:vMerge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21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320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321" w:type="dxa"/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</w:p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31</w:t>
            </w:r>
          </w:p>
        </w:tc>
      </w:tr>
      <w:tr w:rsidR="008608E8" w:rsidRPr="00666949" w:rsidTr="008608E8">
        <w:trPr>
          <w:gridAfter w:val="1"/>
          <w:wAfter w:w="72" w:type="dxa"/>
        </w:trPr>
        <w:tc>
          <w:tcPr>
            <w:tcW w:w="23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Default="008608E8" w:rsidP="008608E8"/>
        </w:tc>
        <w:tc>
          <w:tcPr>
            <w:tcW w:w="316" w:type="dxa"/>
          </w:tcPr>
          <w:p w:rsidR="008608E8" w:rsidRPr="008608E8" w:rsidRDefault="008608E8" w:rsidP="008608E8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  <w:gridSpan w:val="2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0" w:type="dxa"/>
          </w:tcPr>
          <w:p w:rsidR="008608E8" w:rsidRPr="00426BC4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1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0" w:type="dxa"/>
          </w:tcPr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21" w:type="dxa"/>
          </w:tcPr>
          <w:p w:rsidR="008608E8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8608E8" w:rsidRPr="00666949" w:rsidRDefault="008608E8" w:rsidP="0086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949" w:rsidRPr="00666949" w:rsidTr="008608E8">
        <w:trPr>
          <w:gridAfter w:val="1"/>
          <w:wAfter w:w="72" w:type="dxa"/>
        </w:trPr>
        <w:tc>
          <w:tcPr>
            <w:tcW w:w="23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</w:tcPr>
          <w:p w:rsidR="00666949" w:rsidRPr="00666949" w:rsidRDefault="00666949" w:rsidP="0066694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э/</w:t>
            </w:r>
          </w:p>
        </w:tc>
        <w:tc>
          <w:tcPr>
            <w:tcW w:w="26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3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  <w:gridSpan w:val="2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6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  <w:gridSpan w:val="2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6" w:type="dxa"/>
          </w:tcPr>
          <w:p w:rsidR="00666949" w:rsidRPr="00666949" w:rsidRDefault="00426BC4" w:rsidP="00426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16" w:type="dxa"/>
          </w:tcPr>
          <w:p w:rsidR="00666949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7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gridSpan w:val="2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BC4" w:rsidRPr="00666949" w:rsidRDefault="00426BC4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949" w:rsidRPr="00666949" w:rsidTr="008608E8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Обозначения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Военные сборы</w:t>
            </w:r>
          </w:p>
        </w:tc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6949" w:rsidRPr="00666949" w:rsidTr="008608E8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49" w:rsidRPr="00666949" w:rsidRDefault="00666949" w:rsidP="0066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6949" w:rsidRPr="00666949" w:rsidTr="008608E8">
        <w:tblPrEx>
          <w:tblCellMar>
            <w:left w:w="108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gridSpan w:val="7"/>
            <w:tcBorders>
              <w:top w:val="single" w:sz="4" w:space="0" w:color="auto"/>
            </w:tcBorders>
          </w:tcPr>
          <w:p w:rsidR="00666949" w:rsidRPr="00666949" w:rsidRDefault="008608E8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</w:tcBorders>
          </w:tcPr>
          <w:p w:rsidR="00666949" w:rsidRP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759" w:type="dxa"/>
            <w:gridSpan w:val="7"/>
            <w:tcBorders>
              <w:top w:val="single" w:sz="4" w:space="0" w:color="auto"/>
            </w:tcBorders>
          </w:tcPr>
          <w:p w:rsidR="00666949" w:rsidRDefault="00666949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8E8" w:rsidRPr="00666949" w:rsidRDefault="008608E8" w:rsidP="006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6949" w:rsidRPr="00666949" w:rsidRDefault="00666949" w:rsidP="006669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6949" w:rsidRPr="00666949" w:rsidRDefault="00666949" w:rsidP="0066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949" w:rsidRPr="00666949" w:rsidRDefault="00666949" w:rsidP="0066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949" w:rsidRPr="00666949" w:rsidRDefault="00666949" w:rsidP="0066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E2" w:rsidRDefault="00D545E2" w:rsidP="00D545E2"/>
    <w:p w:rsidR="00D545E2" w:rsidRDefault="00D545E2" w:rsidP="00D545E2"/>
    <w:p w:rsidR="00D545E2" w:rsidRDefault="00D545E2" w:rsidP="00D545E2"/>
    <w:p w:rsidR="00D545E2" w:rsidRDefault="00D545E2" w:rsidP="00D545E2"/>
    <w:p w:rsidR="00D545E2" w:rsidRDefault="00D545E2" w:rsidP="00D545E2"/>
    <w:p w:rsidR="00E26F84" w:rsidRDefault="00E26F84"/>
    <w:sectPr w:rsidR="00E26F84" w:rsidSect="00AA51F1">
      <w:pgSz w:w="16838" w:h="11906" w:orient="landscape"/>
      <w:pgMar w:top="851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65" w:rsidRDefault="00002865">
      <w:pPr>
        <w:spacing w:after="0" w:line="240" w:lineRule="auto"/>
      </w:pPr>
      <w:r>
        <w:separator/>
      </w:r>
    </w:p>
  </w:endnote>
  <w:endnote w:type="continuationSeparator" w:id="1">
    <w:p w:rsidR="00002865" w:rsidRDefault="0000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F1" w:rsidRDefault="00637698">
    <w:pPr>
      <w:pStyle w:val="a4"/>
      <w:jc w:val="right"/>
    </w:pPr>
    <w:r>
      <w:fldChar w:fldCharType="begin"/>
    </w:r>
    <w:r w:rsidR="00AA51F1">
      <w:instrText xml:space="preserve"> PAGE   \* MERGEFORMAT </w:instrText>
    </w:r>
    <w:r>
      <w:fldChar w:fldCharType="separate"/>
    </w:r>
    <w:r w:rsidR="0011313F">
      <w:rPr>
        <w:noProof/>
      </w:rPr>
      <w:t>10</w:t>
    </w:r>
    <w:r>
      <w:fldChar w:fldCharType="end"/>
    </w:r>
  </w:p>
  <w:p w:rsidR="00AA51F1" w:rsidRDefault="00AA51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65" w:rsidRDefault="00002865">
      <w:pPr>
        <w:spacing w:after="0" w:line="240" w:lineRule="auto"/>
      </w:pPr>
      <w:r>
        <w:separator/>
      </w:r>
    </w:p>
  </w:footnote>
  <w:footnote w:type="continuationSeparator" w:id="1">
    <w:p w:rsidR="00002865" w:rsidRDefault="0000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05"/>
    <w:multiLevelType w:val="hybridMultilevel"/>
    <w:tmpl w:val="38EE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7F3042"/>
    <w:multiLevelType w:val="hybridMultilevel"/>
    <w:tmpl w:val="021A1692"/>
    <w:lvl w:ilvl="0" w:tplc="967A32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23DFB"/>
    <w:multiLevelType w:val="hybridMultilevel"/>
    <w:tmpl w:val="3912DA7E"/>
    <w:lvl w:ilvl="0" w:tplc="0AD83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F54"/>
    <w:rsid w:val="00002865"/>
    <w:rsid w:val="00003344"/>
    <w:rsid w:val="00022564"/>
    <w:rsid w:val="00061072"/>
    <w:rsid w:val="000770F9"/>
    <w:rsid w:val="000855D5"/>
    <w:rsid w:val="000E258F"/>
    <w:rsid w:val="00105442"/>
    <w:rsid w:val="0011313F"/>
    <w:rsid w:val="00131BD0"/>
    <w:rsid w:val="00226113"/>
    <w:rsid w:val="0023741B"/>
    <w:rsid w:val="002F2216"/>
    <w:rsid w:val="0035246F"/>
    <w:rsid w:val="00364520"/>
    <w:rsid w:val="00367BAD"/>
    <w:rsid w:val="00377FF8"/>
    <w:rsid w:val="003C5047"/>
    <w:rsid w:val="00426BC4"/>
    <w:rsid w:val="00453890"/>
    <w:rsid w:val="004648BE"/>
    <w:rsid w:val="00482D08"/>
    <w:rsid w:val="00491A3E"/>
    <w:rsid w:val="00497907"/>
    <w:rsid w:val="00516BFB"/>
    <w:rsid w:val="0054016F"/>
    <w:rsid w:val="00554FFB"/>
    <w:rsid w:val="005C22CC"/>
    <w:rsid w:val="005F3B9D"/>
    <w:rsid w:val="005F4431"/>
    <w:rsid w:val="00637698"/>
    <w:rsid w:val="00666949"/>
    <w:rsid w:val="006D0665"/>
    <w:rsid w:val="00722C02"/>
    <w:rsid w:val="00771666"/>
    <w:rsid w:val="007830D7"/>
    <w:rsid w:val="007B322A"/>
    <w:rsid w:val="007E0005"/>
    <w:rsid w:val="007E417E"/>
    <w:rsid w:val="007E6C1E"/>
    <w:rsid w:val="00846700"/>
    <w:rsid w:val="00850F34"/>
    <w:rsid w:val="008608E8"/>
    <w:rsid w:val="008932EB"/>
    <w:rsid w:val="008F1962"/>
    <w:rsid w:val="008F5603"/>
    <w:rsid w:val="009948C3"/>
    <w:rsid w:val="00997CBF"/>
    <w:rsid w:val="009B630B"/>
    <w:rsid w:val="009B6FF2"/>
    <w:rsid w:val="009C601B"/>
    <w:rsid w:val="00A13938"/>
    <w:rsid w:val="00A26EA7"/>
    <w:rsid w:val="00A7782C"/>
    <w:rsid w:val="00A8644D"/>
    <w:rsid w:val="00AA51F1"/>
    <w:rsid w:val="00AA679A"/>
    <w:rsid w:val="00AB5F54"/>
    <w:rsid w:val="00AC6811"/>
    <w:rsid w:val="00AD45C7"/>
    <w:rsid w:val="00AF2657"/>
    <w:rsid w:val="00B040CD"/>
    <w:rsid w:val="00B13CE2"/>
    <w:rsid w:val="00B34F04"/>
    <w:rsid w:val="00B40DD9"/>
    <w:rsid w:val="00B6284B"/>
    <w:rsid w:val="00B85244"/>
    <w:rsid w:val="00B979AF"/>
    <w:rsid w:val="00BD7A2B"/>
    <w:rsid w:val="00BF3E22"/>
    <w:rsid w:val="00C673E3"/>
    <w:rsid w:val="00C9204A"/>
    <w:rsid w:val="00C97575"/>
    <w:rsid w:val="00CB1150"/>
    <w:rsid w:val="00CB445C"/>
    <w:rsid w:val="00CF619A"/>
    <w:rsid w:val="00D479B2"/>
    <w:rsid w:val="00D545E2"/>
    <w:rsid w:val="00D844DC"/>
    <w:rsid w:val="00DC1120"/>
    <w:rsid w:val="00DE537C"/>
    <w:rsid w:val="00DE6AD4"/>
    <w:rsid w:val="00E23B6A"/>
    <w:rsid w:val="00E26F84"/>
    <w:rsid w:val="00E40F4F"/>
    <w:rsid w:val="00EA3390"/>
    <w:rsid w:val="00EA7D58"/>
    <w:rsid w:val="00EC4CEC"/>
    <w:rsid w:val="00EE534A"/>
    <w:rsid w:val="00EF05B9"/>
    <w:rsid w:val="00EF0EDB"/>
    <w:rsid w:val="00F36AD0"/>
    <w:rsid w:val="00F67945"/>
    <w:rsid w:val="00FA42EA"/>
    <w:rsid w:val="00FA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D5"/>
  </w:style>
  <w:style w:type="paragraph" w:styleId="1">
    <w:name w:val="heading 1"/>
    <w:basedOn w:val="a"/>
    <w:next w:val="a"/>
    <w:link w:val="10"/>
    <w:qFormat/>
    <w:rsid w:val="00D545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5E2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545E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D545E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545E2"/>
    <w:rPr>
      <w:rFonts w:ascii="Calibri" w:eastAsia="Calibri" w:hAnsi="Calibri" w:cs="Times New Roman"/>
    </w:rPr>
  </w:style>
  <w:style w:type="character" w:customStyle="1" w:styleId="FontStyle31">
    <w:name w:val="Font Style31"/>
    <w:rsid w:val="00D545E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D545E2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D545E2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D545E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54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344"/>
  </w:style>
  <w:style w:type="character" w:customStyle="1" w:styleId="95pt0pt">
    <w:name w:val="Основной текст + 9;5 pt;Интервал 0 pt"/>
    <w:basedOn w:val="a0"/>
    <w:rsid w:val="00722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722C02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a"/>
    <w:rsid w:val="00722C02"/>
    <w:pPr>
      <w:widowControl w:val="0"/>
      <w:shd w:val="clear" w:color="auto" w:fill="FFFFFF"/>
      <w:spacing w:before="1020" w:after="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b">
    <w:name w:val="No Spacing"/>
    <w:uiPriority w:val="1"/>
    <w:qFormat/>
    <w:rsid w:val="00AA5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C85B-2E8B-42CD-8200-8EDBBF8B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10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Giperion</cp:lastModifiedBy>
  <cp:revision>31</cp:revision>
  <cp:lastPrinted>2015-06-10T06:52:00Z</cp:lastPrinted>
  <dcterms:created xsi:type="dcterms:W3CDTF">2015-05-14T10:22:00Z</dcterms:created>
  <dcterms:modified xsi:type="dcterms:W3CDTF">2016-02-27T21:33:00Z</dcterms:modified>
</cp:coreProperties>
</file>